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1FC1" w14:textId="77777777" w:rsidR="00430983" w:rsidRPr="00291DC8" w:rsidRDefault="00767AFE" w:rsidP="00430983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 w:rsidRPr="00291DC8">
        <w:rPr>
          <w:noProof/>
          <w:sz w:val="28"/>
          <w:szCs w:val="28"/>
        </w:rPr>
        <w:t>ПРОЕКТ</w:t>
      </w:r>
    </w:p>
    <w:p w14:paraId="43F1FD1D" w14:textId="77777777" w:rsidR="00732B81" w:rsidRPr="00C61F7F" w:rsidRDefault="00430983" w:rsidP="00430983">
      <w:pPr>
        <w:widowControl w:val="0"/>
        <w:tabs>
          <w:tab w:val="left" w:pos="14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2B81" w:rsidRPr="00430983">
        <w:rPr>
          <w:sz w:val="28"/>
          <w:szCs w:val="28"/>
        </w:rPr>
        <w:t>Р</w:t>
      </w:r>
      <w:r w:rsidR="00732B81" w:rsidRPr="00C61F7F">
        <w:rPr>
          <w:sz w:val="28"/>
          <w:szCs w:val="28"/>
        </w:rPr>
        <w:t>ОССИЙСКАЯ ФЕДЕРАЦИЯ РОСТОВСКАЯ ОБЛАСТЬ</w:t>
      </w:r>
    </w:p>
    <w:p w14:paraId="35881EBF" w14:textId="77777777" w:rsidR="00732B81" w:rsidRPr="00C61F7F" w:rsidRDefault="00732B81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14:paraId="42105DBA" w14:textId="77777777" w:rsidR="00732B81" w:rsidRPr="00C61F7F" w:rsidRDefault="00D25D8D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14:paraId="08E88855" w14:textId="77777777"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14:paraId="5BC2DD99" w14:textId="77777777"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14:paraId="5DBC23AD" w14:textId="77777777"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15B18FAC" w14:textId="77777777"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0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14:paraId="57E17B92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14:paraId="004E71D3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14:paraId="5C7160B3" w14:textId="77777777"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14:paraId="0497A3F3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14:paraId="487958E0" w14:textId="77777777"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>еления Аксайского района на 2023 год</w:t>
      </w:r>
    </w:p>
    <w:p w14:paraId="72535AAB" w14:textId="77777777"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14:paraId="02CA5566" w14:textId="77777777"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14:paraId="273AE686" w14:textId="77777777"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14:paraId="19AA6C90" w14:textId="77777777"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 w:rsidR="00FB11F7">
        <w:rPr>
          <w:b w:val="0"/>
          <w:sz w:val="28"/>
          <w:szCs w:val="28"/>
        </w:rPr>
        <w:t xml:space="preserve">       </w:t>
      </w:r>
      <w:r w:rsidR="007031BE">
        <w:rPr>
          <w:b w:val="0"/>
          <w:sz w:val="28"/>
          <w:szCs w:val="28"/>
        </w:rPr>
        <w:t xml:space="preserve">                            </w:t>
      </w:r>
      <w:r w:rsidR="00767AFE" w:rsidRPr="00291DC8">
        <w:rPr>
          <w:b w:val="0"/>
          <w:sz w:val="28"/>
          <w:szCs w:val="28"/>
        </w:rPr>
        <w:t>28 ноября</w:t>
      </w:r>
      <w:r w:rsidR="00FB11F7">
        <w:rPr>
          <w:b w:val="0"/>
          <w:sz w:val="28"/>
          <w:szCs w:val="28"/>
        </w:rPr>
        <w:t xml:space="preserve"> </w:t>
      </w:r>
      <w:r w:rsidR="001C09C4">
        <w:rPr>
          <w:b w:val="0"/>
          <w:sz w:val="28"/>
          <w:szCs w:val="28"/>
        </w:rPr>
        <w:t xml:space="preserve"> </w:t>
      </w:r>
      <w:r w:rsidRPr="00430983">
        <w:rPr>
          <w:b w:val="0"/>
          <w:sz w:val="28"/>
          <w:szCs w:val="28"/>
        </w:rPr>
        <w:t xml:space="preserve"> 2023 года</w:t>
      </w:r>
    </w:p>
    <w:bookmarkEnd w:id="0"/>
    <w:p w14:paraId="3A139E8A" w14:textId="77777777" w:rsidR="00825370" w:rsidRPr="00430983" w:rsidRDefault="00825370" w:rsidP="00430983">
      <w:pPr>
        <w:pStyle w:val="ConsPlusTitle"/>
        <w:rPr>
          <w:sz w:val="28"/>
          <w:szCs w:val="28"/>
        </w:rPr>
      </w:pPr>
    </w:p>
    <w:p w14:paraId="1DB5DFE3" w14:textId="77777777"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14:paraId="655AD371" w14:textId="77777777"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686E76EE" w14:textId="77777777"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70D58357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4A1C9C9D" w14:textId="77777777"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14:paraId="46B0FE30" w14:textId="77777777"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Аксайского района на 2023 год и на плановый период 2024 и 2025 годов.                    </w:t>
      </w:r>
    </w:p>
    <w:p w14:paraId="0F145866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Аксайского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14:paraId="1A8FF62E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Аксайского района в сумме </w:t>
      </w:r>
      <w:r w:rsidR="00DA5542" w:rsidRPr="00C61F7F">
        <w:rPr>
          <w:rFonts w:ascii="Times New Roman" w:hAnsi="Times New Roman" w:cs="Times New Roman"/>
          <w:sz w:val="28"/>
          <w:szCs w:val="28"/>
        </w:rPr>
        <w:t>31</w:t>
      </w:r>
      <w:r w:rsidR="00C736A6">
        <w:rPr>
          <w:rFonts w:ascii="Times New Roman" w:hAnsi="Times New Roman" w:cs="Times New Roman"/>
          <w:sz w:val="28"/>
          <w:szCs w:val="28"/>
        </w:rPr>
        <w:t> </w:t>
      </w:r>
      <w:r w:rsidR="00C736A6" w:rsidRPr="00C736A6">
        <w:rPr>
          <w:rFonts w:ascii="Times New Roman" w:hAnsi="Times New Roman" w:cs="Times New Roman"/>
          <w:sz w:val="28"/>
          <w:szCs w:val="28"/>
        </w:rPr>
        <w:t>765,8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E4143C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Аксайского района в сумме </w:t>
      </w:r>
      <w:r w:rsidR="00F84954">
        <w:rPr>
          <w:rFonts w:ascii="Times New Roman" w:hAnsi="Times New Roman" w:cs="Times New Roman"/>
          <w:sz w:val="28"/>
          <w:szCs w:val="28"/>
        </w:rPr>
        <w:t>35</w:t>
      </w:r>
      <w:r w:rsidR="00C736A6">
        <w:rPr>
          <w:rFonts w:ascii="Times New Roman" w:hAnsi="Times New Roman" w:cs="Times New Roman"/>
          <w:sz w:val="28"/>
          <w:szCs w:val="28"/>
        </w:rPr>
        <w:t> </w:t>
      </w:r>
      <w:r w:rsidR="00C736A6" w:rsidRPr="00C736A6">
        <w:rPr>
          <w:rFonts w:ascii="Times New Roman" w:hAnsi="Times New Roman" w:cs="Times New Roman"/>
          <w:sz w:val="28"/>
          <w:szCs w:val="28"/>
        </w:rPr>
        <w:t>712,9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BE90D41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2024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06AE26B9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lastRenderedPageBreak/>
        <w:t>4) объем расходов на обслуживание муниципального долга Истоминского сельского поселения на 2023 год в сумме 0,0 тыс. рублей;</w:t>
      </w:r>
    </w:p>
    <w:p w14:paraId="62102BD8" w14:textId="77777777" w:rsidR="00117D0B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Аксайского района в сумме </w:t>
      </w:r>
      <w:r w:rsidR="005747B2">
        <w:rPr>
          <w:rFonts w:ascii="Times New Roman" w:hAnsi="Times New Roman" w:cs="Times New Roman"/>
          <w:sz w:val="28"/>
          <w:szCs w:val="28"/>
        </w:rPr>
        <w:t>3 947,1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16EF6DB" w14:textId="77777777"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Истоминского сельского поселения Аксайского района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3900ECED" w14:textId="77777777"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1)  прогнозируемый общий объем доходов бюджета Истоминского сельского поселения Аксайского района на 2024 год в сумме 31</w:t>
      </w:r>
      <w:r w:rsidR="001E5018">
        <w:rPr>
          <w:rFonts w:ascii="Times New Roman" w:hAnsi="Times New Roman" w:cs="Times New Roman"/>
          <w:sz w:val="28"/>
          <w:szCs w:val="28"/>
        </w:rPr>
        <w:t> 357,7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26 546,5 тыс. рублей;</w:t>
      </w:r>
    </w:p>
    <w:p w14:paraId="738E10DE" w14:textId="77777777"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Аксайского района на 2024 год в сумме </w:t>
      </w:r>
      <w:r w:rsidR="00C130A9" w:rsidRPr="00C130A9">
        <w:rPr>
          <w:rFonts w:ascii="Times New Roman" w:hAnsi="Times New Roman" w:cs="Times New Roman"/>
          <w:sz w:val="28"/>
          <w:szCs w:val="28"/>
        </w:rPr>
        <w:t>31</w:t>
      </w:r>
      <w:r w:rsidR="00F41C6B">
        <w:rPr>
          <w:rFonts w:ascii="Times New Roman" w:hAnsi="Times New Roman" w:cs="Times New Roman"/>
          <w:sz w:val="28"/>
          <w:szCs w:val="28"/>
        </w:rPr>
        <w:t> 357,7</w:t>
      </w:r>
      <w:r w:rsidR="00C130A9">
        <w:rPr>
          <w:rFonts w:ascii="Times New Roman" w:hAnsi="Times New Roman" w:cs="Times New Roman"/>
          <w:sz w:val="28"/>
          <w:szCs w:val="28"/>
        </w:rPr>
        <w:t xml:space="preserve"> </w:t>
      </w:r>
      <w:r w:rsidRPr="005747B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утверждённые расходы в сумме </w:t>
      </w:r>
      <w:r>
        <w:rPr>
          <w:rFonts w:ascii="Times New Roman" w:hAnsi="Times New Roman" w:cs="Times New Roman"/>
          <w:sz w:val="28"/>
          <w:szCs w:val="28"/>
        </w:rPr>
        <w:t>562,1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рублей, и на 2025 год в сумме 26 546,5 тыс. рублей, в том числе условно утверждённые расходы в сумме 1061,3 тыс. рублей;</w:t>
      </w:r>
    </w:p>
    <w:p w14:paraId="2C2A0D82" w14:textId="77777777"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2025 года в сумме 0,0 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2026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14:paraId="64550D9D" w14:textId="77777777"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2024 год в сумме 0,0 тыс. рублей и на 2025 год в сумме 0,0 тыс. рублей;</w:t>
      </w:r>
    </w:p>
    <w:p w14:paraId="2DF834A0" w14:textId="77777777" w:rsid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Аксайского района на 2024 год в сумме </w:t>
      </w:r>
      <w:r w:rsidR="001E5018">
        <w:rPr>
          <w:rFonts w:ascii="Times New Roman" w:hAnsi="Times New Roman" w:cs="Times New Roman"/>
          <w:sz w:val="28"/>
          <w:szCs w:val="28"/>
        </w:rPr>
        <w:t>0,0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0,0 тыс. рублей</w:t>
      </w:r>
      <w:r w:rsidR="00767AFE" w:rsidRPr="005747B2">
        <w:rPr>
          <w:rFonts w:ascii="Times New Roman" w:hAnsi="Times New Roman" w:cs="Times New Roman"/>
          <w:sz w:val="28"/>
          <w:szCs w:val="28"/>
        </w:rPr>
        <w:t>.</w:t>
      </w:r>
      <w:r w:rsidR="00767AFE" w:rsidRPr="00171809">
        <w:rPr>
          <w:sz w:val="28"/>
          <w:szCs w:val="28"/>
        </w:rPr>
        <w:t>»</w:t>
      </w:r>
    </w:p>
    <w:p w14:paraId="2607A9E1" w14:textId="77777777" w:rsidR="00217DE8" w:rsidRPr="00C61F7F" w:rsidRDefault="00171809" w:rsidP="00217DE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17DE8" w:rsidRPr="00C61F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17DE8">
        <w:rPr>
          <w:rFonts w:ascii="Times New Roman" w:hAnsi="Times New Roman" w:cs="Times New Roman"/>
          <w:bCs/>
          <w:sz w:val="28"/>
          <w:szCs w:val="28"/>
        </w:rPr>
        <w:t>статьи 5</w:t>
      </w:r>
      <w:r w:rsidR="00217DE8" w:rsidRPr="00C61F7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0F0CE8B8" w14:textId="77777777" w:rsidR="00C736A6" w:rsidRDefault="00C736A6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48955C" w14:textId="77777777" w:rsidR="00E761F8" w:rsidRPr="00767AFE" w:rsidRDefault="00767AFE" w:rsidP="00E761F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FE">
        <w:rPr>
          <w:rFonts w:ascii="Times New Roman" w:hAnsi="Times New Roman" w:cs="Times New Roman"/>
          <w:b/>
          <w:bCs/>
          <w:sz w:val="28"/>
          <w:szCs w:val="28"/>
        </w:rPr>
        <w:t>«Статья</w:t>
      </w:r>
      <w:r w:rsidR="00E761F8" w:rsidRPr="00767AFE">
        <w:rPr>
          <w:rFonts w:ascii="Times New Roman" w:hAnsi="Times New Roman" w:cs="Times New Roman"/>
          <w:b/>
          <w:sz w:val="28"/>
          <w:szCs w:val="28"/>
        </w:rPr>
        <w:t xml:space="preserve"> 5. Безвозмездные поступления, предоставляемые другими бюджетам бюджетной системы Российской Федерации</w:t>
      </w:r>
    </w:p>
    <w:p w14:paraId="6496E54D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E7B6FC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1. Утвердить общий объем безвозмездных поступлений, предоставляемых другими бюджетами бюджетной системы Российской Федерации, на 2023 год в сумме </w:t>
      </w:r>
      <w:r w:rsidR="00171809">
        <w:rPr>
          <w:rFonts w:ascii="Times New Roman" w:hAnsi="Times New Roman" w:cs="Times New Roman"/>
          <w:sz w:val="28"/>
          <w:szCs w:val="28"/>
        </w:rPr>
        <w:t>18810,0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18 357,3 тыс. рублей и на 2025 год в сумме 13 618,6 тыс. рублей согласно приложению 7 к настоящему Решению, в том числе:</w:t>
      </w:r>
    </w:p>
    <w:p w14:paraId="53638643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>1)дотация бюджету Истоминского сельского поселения в целях выравнивания бюджетной обеспеченности на 2023 год в сумме 11 457,9 тыс. рублей, на 2024 год в сумме 9166,3 тыс. рублей, на 2025 год в сумме 8 249,7 тыс. рублей</w:t>
      </w:r>
    </w:p>
    <w:p w14:paraId="2C229255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 2) дотации бюджетам сельских поселений на поддержку мер по обеспечению сбалансированности бюджетов на 2022 год в сумме 352,1 тыс. рублей;     </w:t>
      </w:r>
    </w:p>
    <w:p w14:paraId="45548020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lastRenderedPageBreak/>
        <w:t xml:space="preserve">            3) 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2023 год, на 2024 год и 2025 год в сумме 0,2 тыс. рублей соответственно;</w:t>
      </w:r>
    </w:p>
    <w:p w14:paraId="55C41CC5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 4) субвенция бюджету поселения на осуществление государственных полномочий по первичному воинскому учету на территории, где отсутствуют военные комиссариаты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299,2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307,0 тыс. рублей; на 2025 год в сумме 317,6 тыс. рублей;</w:t>
      </w:r>
    </w:p>
    <w:p w14:paraId="5F90A6E7" w14:textId="77777777"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5)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3000,7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8 657,3 тыс. рублей, на 2025 год в сумме 4 824,6 тыс. рублей;</w:t>
      </w:r>
    </w:p>
    <w:p w14:paraId="4B5FD6FD" w14:textId="77777777" w:rsidR="00C736A6" w:rsidRDefault="00E761F8" w:rsidP="00E761F8">
      <w:pPr>
        <w:pStyle w:val="ConsPlusNormal"/>
        <w:ind w:firstLine="851"/>
        <w:jc w:val="both"/>
        <w:rPr>
          <w:b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6) прочие межбюджетные трансферты, передаваемые бюджетам сельских поселений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2699,9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226,5 тыс. рублей и на 2025 год 226,5 тыс. рублей соответственно.</w:t>
      </w:r>
      <w:r w:rsidR="00171809" w:rsidRPr="00171809">
        <w:rPr>
          <w:rFonts w:ascii="Times New Roman" w:hAnsi="Times New Roman" w:cs="Times New Roman"/>
          <w:sz w:val="28"/>
          <w:szCs w:val="28"/>
        </w:rPr>
        <w:t xml:space="preserve"> </w:t>
      </w:r>
      <w:r w:rsidR="00171809" w:rsidRPr="00171809">
        <w:rPr>
          <w:sz w:val="28"/>
          <w:szCs w:val="28"/>
        </w:rPr>
        <w:t>»</w:t>
      </w:r>
    </w:p>
    <w:p w14:paraId="36C79768" w14:textId="77777777" w:rsidR="00171809" w:rsidRPr="00171809" w:rsidRDefault="00171809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082F0C" w14:textId="77777777" w:rsidR="001E5018" w:rsidRPr="00C61F7F" w:rsidRDefault="00171809" w:rsidP="001E5018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171809">
        <w:rPr>
          <w:sz w:val="28"/>
          <w:szCs w:val="28"/>
        </w:rPr>
        <w:t>3</w:t>
      </w:r>
      <w:r w:rsidR="001E5018" w:rsidRPr="00C61F7F">
        <w:rPr>
          <w:sz w:val="28"/>
          <w:szCs w:val="28"/>
        </w:rPr>
        <w:t>) приложение 1 «Объем поступлений доходов бюджета Истоминского сельского поселения Аксайского района на 2023 год и на плановый период 2024 и 2025 годов» изложить в следующей редакции:</w:t>
      </w:r>
    </w:p>
    <w:p w14:paraId="2F01B707" w14:textId="77777777" w:rsidR="001E5018" w:rsidRPr="00C61F7F" w:rsidRDefault="001E5018" w:rsidP="001E501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F7F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1E5018" w:rsidRPr="00C61F7F" w14:paraId="00F764B2" w14:textId="77777777" w:rsidTr="00F976F3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14:paraId="6FD74EF2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к Решению Собрания депутатов</w:t>
            </w:r>
          </w:p>
          <w:p w14:paraId="31FC9E17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14:paraId="43499BB7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«О бюджете Истоминского</w:t>
            </w:r>
          </w:p>
          <w:p w14:paraId="79E7A0A1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сельского поселения Аксайского района </w:t>
            </w:r>
          </w:p>
          <w:p w14:paraId="460A48EF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на 2023 год и на плановый период 2024 и 2025 годов»</w:t>
            </w:r>
          </w:p>
          <w:p w14:paraId="139CC9D3" w14:textId="77777777"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DEA741" w14:textId="77777777" w:rsidR="001E5018" w:rsidRPr="00C61F7F" w:rsidRDefault="001E5018" w:rsidP="001E5018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Аксайского района </w:t>
      </w:r>
    </w:p>
    <w:p w14:paraId="51C330FF" w14:textId="77777777" w:rsidR="001E5018" w:rsidRPr="00C61F7F" w:rsidRDefault="001E5018" w:rsidP="001E5018">
      <w:pPr>
        <w:jc w:val="center"/>
        <w:rPr>
          <w:b/>
          <w:kern w:val="2"/>
          <w:sz w:val="28"/>
          <w:szCs w:val="28"/>
        </w:rPr>
      </w:pPr>
      <w:r w:rsidRPr="00C61F7F">
        <w:rPr>
          <w:b/>
          <w:sz w:val="28"/>
          <w:szCs w:val="28"/>
        </w:rPr>
        <w:t>на 2023 год и на плановый период 2024 и 2025 годов</w:t>
      </w:r>
    </w:p>
    <w:p w14:paraId="483B7772" w14:textId="77777777" w:rsidR="001E5018" w:rsidRPr="00C61F7F" w:rsidRDefault="001E5018" w:rsidP="001E5018">
      <w:pPr>
        <w:jc w:val="right"/>
        <w:rPr>
          <w:rFonts w:eastAsia="Calibri"/>
          <w:sz w:val="28"/>
          <w:szCs w:val="28"/>
          <w:lang w:eastAsia="en-US"/>
        </w:rPr>
      </w:pPr>
      <w:r w:rsidRPr="00C61F7F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275"/>
        <w:gridCol w:w="1418"/>
      </w:tblGrid>
      <w:tr w:rsidR="001E5018" w:rsidRPr="00C61F7F" w14:paraId="6E152CF9" w14:textId="77777777" w:rsidTr="00F976F3">
        <w:trPr>
          <w:trHeight w:val="1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99D" w14:textId="77777777" w:rsidR="001E5018" w:rsidRPr="00C61F7F" w:rsidRDefault="001E5018" w:rsidP="00F9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6C6" w14:textId="77777777" w:rsidR="001E5018" w:rsidRPr="00C61F7F" w:rsidRDefault="001E5018" w:rsidP="00F9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827F" w14:textId="77777777"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2023 </w:t>
            </w:r>
          </w:p>
          <w:p w14:paraId="68CA106F" w14:textId="77777777"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6B69" w14:textId="77777777"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3E566300" w14:textId="77777777"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D843" w14:textId="77777777"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14:paraId="3D6B33DC" w14:textId="77777777" w:rsidR="001E5018" w:rsidRPr="00C61F7F" w:rsidRDefault="001E5018" w:rsidP="001E5018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336"/>
        <w:gridCol w:w="1357"/>
      </w:tblGrid>
      <w:tr w:rsidR="001E5018" w:rsidRPr="00C61F7F" w14:paraId="358F61A0" w14:textId="77777777" w:rsidTr="00F976F3">
        <w:trPr>
          <w:trHeight w:val="31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4BD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C61F7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98C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0FC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6C8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3876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1E5018" w:rsidRPr="00C61F7F" w14:paraId="66ABD3C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08D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335F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8D9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12 955,5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B28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AD80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12 927,9</w:t>
            </w:r>
          </w:p>
        </w:tc>
      </w:tr>
      <w:tr w:rsidR="001E5018" w:rsidRPr="00C61F7F" w14:paraId="3A39DDC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4FA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D6F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E59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01E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287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14:paraId="0BDC20AD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3F76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6ABC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721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5E6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AB8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14:paraId="2E4B81BD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31CA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DAE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1640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8DE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20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14:paraId="6A4852A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F62B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A68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CA9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96C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2FE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1 338,0</w:t>
            </w:r>
          </w:p>
        </w:tc>
      </w:tr>
      <w:tr w:rsidR="001E5018" w:rsidRPr="00C61F7F" w14:paraId="2135DF6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DE5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2EC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263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A54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D08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14:paraId="3FBFFAF2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EC6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E8ED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5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46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B02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14:paraId="0D6C71DC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FEE4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36AA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65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FB5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A2CD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8746,2</w:t>
            </w:r>
          </w:p>
        </w:tc>
      </w:tr>
      <w:tr w:rsidR="001E5018" w:rsidRPr="00C61F7F" w14:paraId="75606A6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C13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378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20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7D8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298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14:paraId="2A247EE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7C70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7CC7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989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987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59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14:paraId="6AA62921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221C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5CE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A28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659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58EB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8 034,6</w:t>
            </w:r>
          </w:p>
        </w:tc>
      </w:tr>
      <w:tr w:rsidR="001E5018" w:rsidRPr="00C61F7F" w14:paraId="1F1B9052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B733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DBB3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100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F0F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A23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3 434,4</w:t>
            </w:r>
          </w:p>
        </w:tc>
      </w:tr>
      <w:tr w:rsidR="001E5018" w:rsidRPr="00C61F7F" w14:paraId="1FB3014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5A26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6521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909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808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467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</w:tr>
      <w:tr w:rsidR="001E5018" w:rsidRPr="00C61F7F" w14:paraId="5F3705B3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9D31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3492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A1B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2A7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2062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14:paraId="7633447E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836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35BF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E21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500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41D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14:paraId="4B7C9FFD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8EA2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B63E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36B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2F8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33D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1E5018" w:rsidRPr="00C61F7F" w14:paraId="2327FA2E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816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2E9A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BB6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9F1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5F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14:paraId="60F5837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866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345C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D5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AF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9100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14:paraId="60691C4A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5D9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899B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BCA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099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B41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299,2</w:t>
            </w:r>
          </w:p>
        </w:tc>
      </w:tr>
      <w:tr w:rsidR="001E5018" w:rsidRPr="00C61F7F" w14:paraId="2484679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3081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94BD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24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08B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4A25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14:paraId="67CC86A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4F3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B30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BB2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B0E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2612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14:paraId="4E4FCCE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0A1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552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C31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F25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0140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14:paraId="5DBAB5E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1C18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9AF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36C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5A9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5DE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14:paraId="1C16038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C96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C53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ADA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A2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6C9F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14:paraId="26D1ADBB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1DE0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C6F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81C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11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BE34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14:paraId="4369AAD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946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3453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315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951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CC63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14:paraId="351B0B6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A86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A7B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4D6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698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EBE1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14:paraId="4AD57DFE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12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C9F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B71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71A0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EE87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14:paraId="0C4A6DF5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6804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4D2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F3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CB9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F63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14:paraId="716A5988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F88B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AA3D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B36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76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CF3F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1E5018" w:rsidRPr="00C61F7F" w14:paraId="1D7CBC2E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B8B6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CCCC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8E2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DC3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069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14:paraId="263F8611" w14:textId="77777777" w:rsidTr="00F976F3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FBB7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6E8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083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903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13C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14:paraId="6EDC3C51" w14:textId="77777777" w:rsidTr="00F976F3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016E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CF33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A34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CD2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723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42D9F764" w14:textId="77777777" w:rsidTr="00F976F3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093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4AE2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6B6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748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79F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04B59420" w14:textId="77777777" w:rsidTr="00F976F3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834E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2838" w14:textId="77777777"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C0D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3E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7C8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6C522BBD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48D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6429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47DE" w14:textId="77777777" w:rsidR="001E5018" w:rsidRPr="00C736A6" w:rsidRDefault="00C736A6" w:rsidP="00BA57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E5018" w:rsidRPr="00C61F7F">
              <w:rPr>
                <w:sz w:val="28"/>
                <w:szCs w:val="28"/>
              </w:rPr>
              <w:t>18</w:t>
            </w:r>
            <w:r w:rsidR="00BA575E">
              <w:rPr>
                <w:sz w:val="28"/>
                <w:szCs w:val="28"/>
              </w:rPr>
              <w:t> </w:t>
            </w:r>
            <w:r w:rsidR="00BA575E">
              <w:rPr>
                <w:sz w:val="28"/>
                <w:szCs w:val="28"/>
                <w:lang w:val="en-US"/>
              </w:rPr>
              <w:t>810,3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FAB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18 357,3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5469" w14:textId="77777777" w:rsidR="001E5018" w:rsidRPr="00C61F7F" w:rsidRDefault="001E5018" w:rsidP="00F976F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13 618,6</w:t>
            </w:r>
          </w:p>
        </w:tc>
      </w:tr>
      <w:tr w:rsidR="001E5018" w:rsidRPr="00C61F7F" w14:paraId="3DB70DD5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EB92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07E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BD72" w14:textId="77777777" w:rsidR="001E5018" w:rsidRPr="00C736A6" w:rsidRDefault="001E5018" w:rsidP="00BA575E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18</w:t>
            </w:r>
            <w:r w:rsidR="00BA575E">
              <w:rPr>
                <w:sz w:val="28"/>
                <w:szCs w:val="28"/>
              </w:rPr>
              <w:t> </w:t>
            </w:r>
            <w:r w:rsidR="00BA575E">
              <w:rPr>
                <w:sz w:val="28"/>
                <w:szCs w:val="28"/>
                <w:lang w:val="en-US"/>
              </w:rPr>
              <w:t>810,0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B5C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18 357,3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455" w14:textId="77777777" w:rsidR="001E5018" w:rsidRPr="00C61F7F" w:rsidRDefault="001E5018" w:rsidP="00F976F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13618,6</w:t>
            </w:r>
          </w:p>
        </w:tc>
      </w:tr>
      <w:tr w:rsidR="001E5018" w:rsidRPr="00C61F7F" w14:paraId="50ABF7BA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6CC3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3A2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9E52" w14:textId="77777777" w:rsidR="001E5018" w:rsidRPr="00C61F7F" w:rsidRDefault="00BA575E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11 810,0</w:t>
            </w:r>
          </w:p>
          <w:p w14:paraId="2D80737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DD7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09A6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8 249,7</w:t>
            </w:r>
          </w:p>
        </w:tc>
      </w:tr>
      <w:tr w:rsidR="001E5018" w:rsidRPr="00C61F7F" w14:paraId="43B853F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6CEA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3EC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1B6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11 457,9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F51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4A4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8 249,7</w:t>
            </w:r>
          </w:p>
        </w:tc>
      </w:tr>
      <w:tr w:rsidR="001E5018" w:rsidRPr="00C61F7F" w14:paraId="64ECB6C0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5CB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1A86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4EFC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11 457,9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FE4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9 166,3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BBE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8 249,7</w:t>
            </w:r>
          </w:p>
        </w:tc>
      </w:tr>
      <w:tr w:rsidR="001E5018" w:rsidRPr="00C61F7F" w14:paraId="7628F042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C1EF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D406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E11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136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833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7F9AEBA5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153B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38A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55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5D3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19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3BD38E8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25C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C41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386" w14:textId="77777777"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738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3007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317,8</w:t>
            </w:r>
          </w:p>
          <w:p w14:paraId="47484D8A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14:paraId="76ABDBE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EAB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8397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FD2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0EC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59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4F4DCC85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14:paraId="4AFC590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726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B850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A1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20C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CE6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71DD1F0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14:paraId="07F057F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19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5727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455E" w14:textId="77777777"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E49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4C98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1E5018" w:rsidRPr="00C61F7F" w14:paraId="5844A04F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2BB2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0F66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9DAF" w14:textId="77777777"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367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332C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  <w:p w14:paraId="5910100D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14:paraId="0725ADF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CB84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7877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748E" w14:textId="77777777"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6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700,</w:t>
            </w:r>
            <w:r w:rsidR="00BA575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0D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8 883,8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762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5051,1</w:t>
            </w:r>
          </w:p>
        </w:tc>
      </w:tr>
      <w:tr w:rsidR="001E5018" w:rsidRPr="00C61F7F" w14:paraId="6C82D8F1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9B85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1F6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5CF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34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65B0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4 824,6</w:t>
            </w:r>
          </w:p>
        </w:tc>
      </w:tr>
      <w:tr w:rsidR="001E5018" w:rsidRPr="00C61F7F" w14:paraId="46C25C9F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84BE" w14:textId="77777777"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5C25" w14:textId="77777777"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C61F7F">
              <w:rPr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B94F" w14:textId="77777777"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lastRenderedPageBreak/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B23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A965" w14:textId="77777777"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4 824,6</w:t>
            </w:r>
          </w:p>
        </w:tc>
      </w:tr>
      <w:tr w:rsidR="001E5018" w:rsidRPr="00C61F7F" w14:paraId="5FAB888D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288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70DB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4DE9" w14:textId="77777777"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699,</w:t>
            </w:r>
            <w:r w:rsidR="00BA575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C10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29A4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  <w:p w14:paraId="15365019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5018" w:rsidRPr="00C61F7F" w14:paraId="43B20DFC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6F46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2 02 49999 10 0000 150</w:t>
            </w:r>
          </w:p>
          <w:p w14:paraId="3C93B96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909E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BBF6" w14:textId="77777777"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699,</w:t>
            </w:r>
            <w:r w:rsidR="00BA575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BFE9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0492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</w:tr>
      <w:tr w:rsidR="001E5018" w:rsidRPr="00C61F7F" w14:paraId="249FE86A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5830" w14:textId="77777777"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2 18 00000 00 0000 000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E288" w14:textId="77777777" w:rsidR="001E5018" w:rsidRPr="00C61F7F" w:rsidRDefault="001E5018" w:rsidP="00F976F3">
            <w:pPr>
              <w:jc w:val="both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64FA" w14:textId="77777777"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C867" w14:textId="77777777"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DB61" w14:textId="77777777" w:rsidR="001E5018" w:rsidRPr="00C61F7F" w:rsidRDefault="001E5018" w:rsidP="00F976F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</w:tr>
      <w:tr w:rsidR="001E5018" w:rsidRPr="00C61F7F" w14:paraId="6311184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B9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06AF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BD5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66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0A97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22812C98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11F8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2 18 00000 10 0000 150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1715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5F1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73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D251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21D306E7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7B6A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2 18 05000 10 0000 150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7431" w14:textId="77777777" w:rsidR="001E5018" w:rsidRPr="00C61F7F" w:rsidRDefault="001E5018" w:rsidP="00F976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7B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59D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D444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0FD51059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A05D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E75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41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79C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1D83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37EEBFCE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CD37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C198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E5EB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526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C75B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5A4C5D06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2231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A245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FD3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2F9F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B30A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78CD3CF4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9994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9E9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C61F7F">
              <w:rPr>
                <w:sz w:val="28"/>
                <w:szCs w:val="28"/>
                <w:shd w:val="clear" w:color="auto" w:fill="FFFFFF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3CA2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0D83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1B54" w14:textId="77777777"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14:paraId="45DB8C2C" w14:textId="77777777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5BDE" w14:textId="77777777"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3DF8" w14:textId="77777777"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49B5" w14:textId="77777777"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31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CE8" w14:textId="77777777" w:rsidR="001E5018" w:rsidRPr="00C61F7F" w:rsidRDefault="001E5018" w:rsidP="001E5018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31</w:t>
            </w:r>
            <w:r>
              <w:rPr>
                <w:spacing w:val="-6"/>
                <w:sz w:val="28"/>
                <w:szCs w:val="28"/>
              </w:rPr>
              <w:t> 357,7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D6A" w14:textId="77777777" w:rsidR="001E5018" w:rsidRPr="00C61F7F" w:rsidRDefault="001E5018" w:rsidP="00F976F3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26 546,5</w:t>
            </w:r>
          </w:p>
        </w:tc>
      </w:tr>
    </w:tbl>
    <w:p w14:paraId="129D4476" w14:textId="77777777" w:rsidR="001C09C4" w:rsidRPr="00171809" w:rsidRDefault="00171809" w:rsidP="001E50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1F7F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14:paraId="365824F4" w14:textId="77777777" w:rsidR="00892D15" w:rsidRPr="00C61F7F" w:rsidRDefault="00171809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>4</w:t>
      </w:r>
      <w:r w:rsidR="00892D15" w:rsidRPr="00C61F7F">
        <w:rPr>
          <w:sz w:val="28"/>
          <w:szCs w:val="28"/>
        </w:rPr>
        <w:t>) приложение 2 «Источники финансирования дефицита бюджета Истоминского сельского поселения Аксайского района на 2023 год и на плановый период 2024 и 2025 годов» изложить в следующей редакции:</w:t>
      </w:r>
    </w:p>
    <w:p w14:paraId="6E8E866B" w14:textId="77777777"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CC7B8A5" w14:textId="77777777"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14:paraId="450382DC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32C00192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0B091B1B" w14:textId="77777777"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14:paraId="77617ED9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724C32D4" w14:textId="77777777"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14:paraId="7046F3B6" w14:textId="77777777"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6D008154" w14:textId="77777777"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14:paraId="476E693A" w14:textId="77777777"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11"/>
        <w:gridCol w:w="1276"/>
        <w:gridCol w:w="1276"/>
        <w:gridCol w:w="1433"/>
      </w:tblGrid>
      <w:tr w:rsidR="005D4350" w:rsidRPr="00C61F7F" w14:paraId="50FCA911" w14:textId="77777777" w:rsidTr="00F84954">
        <w:trPr>
          <w:trHeight w:val="170"/>
        </w:trPr>
        <w:tc>
          <w:tcPr>
            <w:tcW w:w="1474" w:type="pct"/>
            <w:shd w:val="clear" w:color="auto" w:fill="auto"/>
            <w:vAlign w:val="center"/>
            <w:hideMark/>
          </w:tcPr>
          <w:p w14:paraId="71C7BDB2" w14:textId="77777777"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16C53786" w14:textId="77777777"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26EFCBD9" w14:textId="77777777"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86C1833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  <w:vAlign w:val="center"/>
          </w:tcPr>
          <w:p w14:paraId="45E94A99" w14:textId="77777777"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1DFA2E8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14:paraId="1B795129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2B5230" w14:textId="77777777"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07EEE2C5" w14:textId="77777777"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27"/>
        <w:gridCol w:w="1276"/>
        <w:gridCol w:w="1275"/>
        <w:gridCol w:w="1418"/>
      </w:tblGrid>
      <w:tr w:rsidR="005D4350" w:rsidRPr="00C61F7F" w14:paraId="7DBD16E4" w14:textId="77777777" w:rsidTr="00F84954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27E6120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61065A" w14:textId="77777777"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63DA31B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18C1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64B4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14:paraId="39272B56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304C" w14:textId="77777777"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BD09" w14:textId="77777777"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B8C" w14:textId="77777777" w:rsidR="005D4350" w:rsidRPr="00C61F7F" w:rsidRDefault="00F84954" w:rsidP="00E734F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C6D" w14:textId="77777777"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A106" w14:textId="77777777"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14:paraId="5AB3E948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5903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889B" w14:textId="77777777"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F84954" w:rsidRPr="00C61F7F">
              <w:rPr>
                <w:sz w:val="28"/>
                <w:szCs w:val="28"/>
              </w:rPr>
              <w:t>учёту</w:t>
            </w:r>
            <w:r w:rsidRPr="00C61F7F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4D9" w14:textId="77777777" w:rsidR="005D4350" w:rsidRPr="00C61F7F" w:rsidRDefault="00F84954" w:rsidP="00E734F4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7B3" w14:textId="77777777"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70B7" w14:textId="77777777"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14:paraId="68081B60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4FF7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8448" w14:textId="77777777"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7EB" w14:textId="77777777" w:rsidR="005D4350" w:rsidRPr="00C61F7F" w:rsidRDefault="00C736A6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370" w14:textId="77777777" w:rsidR="005D4350" w:rsidRPr="00C61F7F" w:rsidRDefault="00DD6131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BD34" w14:textId="77777777"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637927B6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2784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AD2C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FFF" w14:textId="77777777"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967" w14:textId="77777777" w:rsidR="00DD6131" w:rsidRPr="00C61F7F" w:rsidRDefault="00F41C6B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9E00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15224282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566C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36E4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183" w14:textId="77777777"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968" w14:textId="77777777"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CB2C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7C95614D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41CD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47BD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794" w14:textId="77777777" w:rsidR="00DD6131" w:rsidRPr="00C736A6" w:rsidRDefault="00933E0C" w:rsidP="00C736A6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31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B0C" w14:textId="77777777"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CA45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48A9FAA7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B592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596A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3E7" w14:textId="77777777" w:rsidR="00DD6131" w:rsidRPr="00C61F7F" w:rsidRDefault="00C736A6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7D4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51BA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5CDCBE4C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A758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AA2B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D3C" w14:textId="77777777"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9EE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FEDA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0E3F91DF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3FEE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A87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84E" w14:textId="77777777"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B52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1A3E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1BA83E36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C738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7375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740" w14:textId="77777777"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17B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C6B8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14:paraId="20676E64" w14:textId="77777777"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8"/>
          <w:footerReference w:type="even" r:id="rId9"/>
          <w:footerReference w:type="default" r:id="rId10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14:paraId="36046B7A" w14:textId="77777777" w:rsidTr="00E733A1">
        <w:trPr>
          <w:trHeight w:val="2455"/>
        </w:trPr>
        <w:tc>
          <w:tcPr>
            <w:tcW w:w="7766" w:type="dxa"/>
          </w:tcPr>
          <w:p w14:paraId="3B02C4D3" w14:textId="77777777" w:rsidR="0082192D" w:rsidRPr="00C61F7F" w:rsidRDefault="00767AFE" w:rsidP="0082192D">
            <w:r>
              <w:rPr>
                <w:sz w:val="28"/>
                <w:szCs w:val="28"/>
              </w:rPr>
              <w:lastRenderedPageBreak/>
              <w:t>5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14:paraId="7445ABF7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2FE3105A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34F71CA5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0712B884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743D59DF" w14:textId="77777777"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70ADA982" w14:textId="77777777"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14:paraId="514CD6D6" w14:textId="77777777"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14:paraId="0BDABE44" w14:textId="77777777"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61C1E71B" w14:textId="77777777"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66CBDDAF" w14:textId="77777777"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14:paraId="629BE62F" w14:textId="77777777"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14:paraId="4AE666AD" w14:textId="77777777" w:rsidTr="009F6325">
        <w:trPr>
          <w:trHeight w:val="23"/>
        </w:trPr>
        <w:tc>
          <w:tcPr>
            <w:tcW w:w="15350" w:type="dxa"/>
          </w:tcPr>
          <w:p w14:paraId="11DA8220" w14:textId="77777777"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14:paraId="3F1F3DA5" w14:textId="77777777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06BED26E" w14:textId="77777777"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619B8067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2599E355" w14:textId="77777777"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14:paraId="1BB30DA5" w14:textId="77777777"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14:paraId="2EBFEFFE" w14:textId="77777777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2C8CC074" w14:textId="77777777"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14:paraId="49229A2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6B28D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8571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81F1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C6893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4BF58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D7B0B" w14:textId="77777777"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63A4D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765A1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14:paraId="75C3F3D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144CD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5CDE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C75D0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052C6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46833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2014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177E9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1D48D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14:paraId="20A4AA3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DADE1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494D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EB892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BA95C" w14:textId="77777777"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CEC9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EE13BD" w14:textId="77777777" w:rsidR="00C94D00" w:rsidRPr="00C736A6" w:rsidRDefault="00F41C6B" w:rsidP="00C736A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  <w:r w:rsidR="00C736A6">
                    <w:rPr>
                      <w:sz w:val="28"/>
                      <w:szCs w:val="28"/>
                    </w:rPr>
                    <w:t> </w:t>
                  </w:r>
                  <w:r w:rsidR="00C736A6">
                    <w:rPr>
                      <w:sz w:val="28"/>
                      <w:szCs w:val="28"/>
                      <w:lang w:val="en-US"/>
                    </w:rPr>
                    <w:t>712,9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77DED4" w14:textId="77777777" w:rsidR="00C94D00" w:rsidRPr="00C61F7F" w:rsidRDefault="00DD6131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F41C6B">
                    <w:rPr>
                      <w:sz w:val="28"/>
                      <w:szCs w:val="28"/>
                    </w:rPr>
                    <w:t> 357,7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C2218" w14:textId="77777777"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14:paraId="6100AC2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3D6DA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6613B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FCEDD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C85E1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E8D47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2CB1C0" w14:textId="77777777" w:rsidR="00C94D00" w:rsidRPr="00C61F7F" w:rsidRDefault="00B900CE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F41C6B">
                    <w:rPr>
                      <w:sz w:val="28"/>
                      <w:szCs w:val="28"/>
                    </w:rPr>
                    <w:t> 915,1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ABF3A3" w14:textId="77777777" w:rsidR="00C94D00" w:rsidRPr="00C61F7F" w:rsidRDefault="00A5216C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F41C6B">
                    <w:rPr>
                      <w:sz w:val="28"/>
                      <w:szCs w:val="28"/>
                    </w:rPr>
                    <w:t> 843,0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AE625E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14:paraId="0BFC6BF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945AE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32B8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B9DC0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B7174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7C58B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43BB2" w14:textId="77777777" w:rsidR="00C94D00" w:rsidRPr="00C61F7F" w:rsidRDefault="00EE62CD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900CE" w:rsidRPr="00C61F7F">
                    <w:rPr>
                      <w:sz w:val="28"/>
                      <w:szCs w:val="28"/>
                    </w:rPr>
                    <w:t> </w:t>
                  </w:r>
                  <w:r w:rsidR="00C57C55" w:rsidRPr="00C61F7F">
                    <w:rPr>
                      <w:sz w:val="28"/>
                      <w:szCs w:val="28"/>
                    </w:rPr>
                    <w:t>247</w:t>
                  </w:r>
                  <w:r w:rsidR="00A5216C" w:rsidRPr="00C61F7F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5305FD" w14:textId="77777777"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198B29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14:paraId="50A70CC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7259E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B096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4503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636BC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E7B3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1A2B00" w14:textId="77777777"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Pr="00C61F7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F06B0D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7B992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14:paraId="1212A550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2EA91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D8B34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A20B2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2B907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D0FDB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A2037C" w14:textId="77777777"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9 250,8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C9A43" w14:textId="77777777"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670409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14:paraId="5446179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CB1F2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807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4DA5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9AF92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115E11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27457" w14:textId="77777777" w:rsidR="00C94D00" w:rsidRPr="00C61F7F" w:rsidRDefault="00C57C5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685</w:t>
                  </w:r>
                  <w:r w:rsidR="00A5216C" w:rsidRPr="00C61F7F">
                    <w:rPr>
                      <w:sz w:val="28"/>
                      <w:szCs w:val="28"/>
                    </w:rPr>
                    <w:t>,5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45EFFF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14BA91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14:paraId="289EBDD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04615D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17EE4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1CC3D4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917208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D08AD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AAC79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678667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9C25B6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0D5FA08B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14:paraId="7B0028A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6275D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810C7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786BE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9279B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10D1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03CDF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CBF7C0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EC5830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14:paraId="089DDFD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24EC15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переданных полномочий 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палате Аксайского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счётного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1B1E1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91CCD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B6417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8AFE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3FF46F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912F14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7C359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14:paraId="0111F085" w14:textId="77777777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A0EF8F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5812FA1E" w14:textId="77777777"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124170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55F2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FFF936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8869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2090B3" w14:textId="77777777"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BD2D6" w14:textId="77777777"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40ADF" w14:textId="77777777"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14:paraId="3FB8F9E3" w14:textId="77777777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4DA30" w14:textId="77777777"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31BEF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38383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93F89" w14:textId="77777777"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749DA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891D4A" w14:textId="77777777" w:rsidR="00A5216C" w:rsidRPr="00C61F7F" w:rsidRDefault="00B900CE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</w:t>
                  </w:r>
                  <w:r w:rsidR="002765A3" w:rsidRPr="00C61F7F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358BB4" w14:textId="77777777"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3D60D8" w14:textId="77777777"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14:paraId="6E1CF79D" w14:textId="77777777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754E1" w14:textId="77777777"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имущества в рамках </w:t>
                  </w:r>
                </w:p>
                <w:p w14:paraId="4F60064B" w14:textId="77777777"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приватизации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E3AD2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6062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55E21" w14:textId="77777777"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8D941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434E1A" w14:textId="77777777" w:rsidR="00A5216C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184431" w14:textId="77777777"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FCD24F" w14:textId="77777777"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C94D00" w:rsidRPr="00C61F7F" w14:paraId="53EA66B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436D9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90392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A984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CFF9DE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1749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D3A95D" w14:textId="77777777"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153811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14B181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14:paraId="45867800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39E46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Условно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утверждённые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расходы по иным непрограммным мероприятиям в рамках обеспечения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8BBFD2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A8D57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1D2954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77CE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101185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7D0677" w14:textId="77777777" w:rsidR="00C94D00" w:rsidRPr="00C61F7F" w:rsidRDefault="00955BF8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6DD37B" w14:textId="77777777"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14:paraId="5E56DDC3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14:paraId="4AAE545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B682FF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C5929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562A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262B3B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567B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916A0" w14:textId="77777777" w:rsidR="00C94D00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65B99E" w14:textId="77777777"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8E8C6E" w14:textId="77777777"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14:paraId="4B68E52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67B87" w14:textId="77777777"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DAF6D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FCA13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8472A" w14:textId="77777777"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F17A9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2B7C8B" w14:textId="77777777"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5CBA5" w14:textId="77777777"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72490A" w14:textId="77777777"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14:paraId="16C7E412" w14:textId="77777777" w:rsidTr="0023657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2B6E1F" w14:textId="77777777" w:rsidR="0023657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2C5F26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AFE02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FF7E54" w14:textId="77777777"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E09B2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E6DFD0" w14:textId="77777777"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4E27E" w14:textId="77777777"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11AA87" w14:textId="77777777"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236575" w:rsidRPr="00C61F7F" w14:paraId="005C74D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855704" w14:textId="77777777" w:rsidR="00236575" w:rsidRDefault="00236575" w:rsidP="0023657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</w:t>
                  </w:r>
                  <w:r w:rsidR="00C736A6" w:rsidRPr="00C61F7F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  <w:r w:rsidR="00C736A6" w:rsidRPr="00236575">
                    <w:rPr>
                      <w:color w:val="000000"/>
                      <w:sz w:val="28"/>
                      <w:szCs w:val="28"/>
                    </w:rPr>
                    <w:t xml:space="preserve"> (Иные</w:t>
                  </w:r>
                  <w:r w:rsidRPr="00236575">
                    <w:rPr>
                      <w:color w:val="000000"/>
                      <w:sz w:val="28"/>
                      <w:szCs w:val="28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</w:p>
                <w:p w14:paraId="4F67EB13" w14:textId="77777777" w:rsidR="00236575" w:rsidRPr="00C61F7F" w:rsidRDefault="0023657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221B3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3BC26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15DBC3" w14:textId="77777777" w:rsidR="00236575" w:rsidRPr="00236575" w:rsidRDefault="0023657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9CBF81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B6E7D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7A74D9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E16E97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</w:tr>
            <w:tr w:rsidR="00C94D00" w:rsidRPr="00C61F7F" w14:paraId="3A563E53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A4738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8B329F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21C89F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A1A7C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6CCA9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62771" w14:textId="77777777"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73EECB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CCC4C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14:paraId="5492AB8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1D145" w14:textId="77777777"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5F2BE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9E6971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400F28" w14:textId="77777777"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25C14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E35057" w14:textId="77777777"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8E1B15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B1C9AD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14:paraId="4342F1D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BC818" w14:textId="77777777"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населённых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7F6F8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A4F0D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978015" w14:textId="77777777"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9A814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51EA40" w14:textId="77777777"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944AB4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2B0BC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14:paraId="44C5DBBF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4595C1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F119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A286B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7623E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0A1B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E9B8DD" w14:textId="77777777"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65AAA8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50EDF7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14:paraId="2DF58820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BFF02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2DAA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4AF3F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D0BA9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54B8E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A0557D" w14:textId="77777777"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FC5A27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1B576B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14:paraId="5465763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40ED0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691D9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06C5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691A93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D52A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C8443B" w14:textId="77777777"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E5F6D" w14:textId="77777777"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CFCA30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14:paraId="1C8C7B5E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14:paraId="64568443" w14:textId="77777777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567EF" w14:textId="77777777"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5A2125FF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BB903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93D8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9C420" w14:textId="77777777"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5CAEE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6D4FE" w14:textId="77777777"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A5E784" w14:textId="77777777"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AFAB96" w14:textId="77777777"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14:paraId="5558A43F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CF865" w14:textId="77777777"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007236C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C1BF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A1BB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51A63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20D9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1F906D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F47F24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E3DE1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32B94945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1F7FA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30BA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3241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B7991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37DE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D1D2AC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8BDC76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57BBF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14:paraId="4070E98F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CB1B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7A5E3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C7E2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07DDB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8EC5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BE83EB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D79374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40B51E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14:paraId="396C884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CEC7D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9539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7F1E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6ABB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3882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DA7863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49475B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433C4A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14:paraId="198CD6A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B4B169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6C3A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8D254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BEA6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D95C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275A58" w14:textId="77777777" w:rsidR="00AB4273" w:rsidRPr="00236575" w:rsidRDefault="00236575" w:rsidP="00BE221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8 369,8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C1A926" w14:textId="77777777" w:rsidR="00AB4273" w:rsidRPr="00C61F7F" w:rsidRDefault="00AB4273" w:rsidP="00955BF8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849,4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830614" w14:textId="77777777"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14:paraId="6C665D7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29C2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FD70D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DDC3F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2A8F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0A448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F40606" w14:textId="77777777"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97EE3F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9BA71A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14:paraId="4B5CA9F3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CBA4F" w14:textId="77777777"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2429F7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6AA439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B0117" w14:textId="77777777"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595C9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E03655" w14:textId="77777777"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912D73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897510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14:paraId="5E18A47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F09F8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24C61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D1896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91DF4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0A2E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66384" w14:textId="77777777" w:rsidR="00AB4273" w:rsidRPr="00236575" w:rsidRDefault="00955BF8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722,0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84927F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F5004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14:paraId="0A002936" w14:textId="77777777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97E9B" w14:textId="77777777" w:rsidR="00AB4273" w:rsidRPr="002F16A6" w:rsidRDefault="00AB4273" w:rsidP="00AB4273"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 w:rsidR="002F16A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2AEE4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4F2B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DF274C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374E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D8000E" w14:textId="77777777" w:rsidR="00AB4273" w:rsidRPr="00C61F7F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86FFE4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13A07A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2F16A6" w:rsidRPr="00C61F7F" w14:paraId="2D6D5096" w14:textId="77777777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39BBA2" w14:textId="77777777" w:rsidR="002F16A6" w:rsidRPr="00C61F7F" w:rsidRDefault="002F16A6" w:rsidP="002F16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F16A6">
                    <w:rPr>
                      <w:color w:val="000000"/>
                      <w:sz w:val="28"/>
                      <w:szCs w:val="28"/>
                    </w:rPr>
                    <w:t>Мероприятия по реконструкции здания ШГРН по адресу: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 (Бюджетные инвестиции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0067A" w14:textId="77777777"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53AE1" w14:textId="77777777"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90AB4B" w14:textId="77777777" w:rsidR="002F16A6" w:rsidRPr="002F16A6" w:rsidRDefault="002F16A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03 2 00 24660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8491F" w14:textId="77777777" w:rsidR="002F16A6" w:rsidRPr="002F16A6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E9DAE4" w14:textId="77777777" w:rsidR="002F16A6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7F323F" w14:textId="77777777"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B7776D" w14:textId="77777777"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57573D5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968FA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D1A8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EFB9D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905D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193F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3677E6" w14:textId="77777777" w:rsidR="00AB4273" w:rsidRPr="00236575" w:rsidRDefault="00236575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A26E1F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67849D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14:paraId="602EF8C5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94FA8" w14:textId="77777777"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1AF1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6844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E8FB4" w14:textId="77777777"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BF7C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3CA19F" w14:textId="77777777"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1129ED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8248C8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7923493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A8EC9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47A1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9D236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648FE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F1293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C7A75C" w14:textId="77777777" w:rsidR="00AB4273" w:rsidRPr="00C61F7F" w:rsidRDefault="00955BF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4 598,8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6C2F9E" w14:textId="77777777" w:rsidR="00AB4273" w:rsidRPr="00C61F7F" w:rsidRDefault="00B1066E" w:rsidP="00955B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483,0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6B86E8" w14:textId="77777777"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14:paraId="685645B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BF7FA" w14:textId="77777777"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5128E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5982A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B8782" w14:textId="77777777"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A50A2" w14:textId="77777777"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B4187D" w14:textId="77777777" w:rsidR="006143C6" w:rsidRPr="00236575" w:rsidRDefault="00B900CE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405,4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1C51BE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78DA29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14:paraId="2C0915AB" w14:textId="77777777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D49C2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08C36DDF" w14:textId="77777777"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AC80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B94B8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250DB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4B5D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31534D" w14:textId="77777777" w:rsidR="00AB4273" w:rsidRPr="00236575" w:rsidRDefault="00BE2217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583,5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5620E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9F6597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14:paraId="277427DA" w14:textId="77777777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1035B" w14:textId="77777777"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14:paraId="1D3AA9C7" w14:textId="77777777"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00A89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F12268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1B458" w14:textId="77777777"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04F2A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59C4C4" w14:textId="77777777" w:rsidR="00BE2217" w:rsidRPr="00C61F7F" w:rsidRDefault="00E734F4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E6A1E" w14:textId="77777777"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99F5B6" w14:textId="77777777" w:rsidR="00BE2217" w:rsidRPr="00C61F7F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55BF8" w:rsidRPr="00C61F7F" w14:paraId="361C3C59" w14:textId="77777777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99CC7" w14:textId="77777777" w:rsidR="00955BF8" w:rsidRPr="00C61F7F" w:rsidRDefault="00955BF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05C2E" w14:textId="77777777"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D1B0B" w14:textId="77777777"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32FAB" w14:textId="77777777" w:rsidR="00955BF8" w:rsidRPr="00955BF8" w:rsidRDefault="00955BF8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86F37" w14:textId="77777777" w:rsidR="00955BF8" w:rsidRPr="00955BF8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AF5E61" w14:textId="77777777" w:rsidR="00955BF8" w:rsidRPr="00955BF8" w:rsidRDefault="00955BF8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4B86F" w14:textId="77777777" w:rsidR="00955BF8" w:rsidRPr="00955BF8" w:rsidRDefault="00955BF8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578</w:t>
                  </w:r>
                  <w:r>
                    <w:rPr>
                      <w:color w:val="000000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E44448" w14:textId="77777777" w:rsidR="00955BF8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AB4273" w:rsidRPr="00C61F7F" w14:paraId="0347856F" w14:textId="77777777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3F30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F456E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790C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94FCD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271F7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EF410B" w14:textId="77777777" w:rsidR="00AB4273" w:rsidRPr="00C61F7F" w:rsidRDefault="00C242BC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56</w:t>
                  </w:r>
                  <w:r w:rsidR="00B900CE" w:rsidRPr="00C61F7F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9F25FA" w14:textId="77777777" w:rsidR="00AB4273" w:rsidRPr="00C61F7F" w:rsidRDefault="00955BF8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80BFB6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14:paraId="5C49896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D69E68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7E6A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7A01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50731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1BA2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AFD585" w14:textId="77777777"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F1740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4BB41C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14:paraId="02A93ED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96913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0AEE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2CC2E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CFC8A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123C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D762B5" w14:textId="77777777"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F2C7E4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EB65B3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14:paraId="4C6AFF9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CD4DD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DEE77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1E3F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74708C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0E8C9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336B20" w14:textId="77777777"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A152EF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F79062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54789F2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BB3E5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913DF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23A0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881C6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7460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E522E7" w14:textId="77777777"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78B48A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B2DA96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4C52DC8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DB1BF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Обеспечение дополнительного кадрового образования лиц, замещающих должности муниципальной службы и сотрудников,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включённых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18B06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34F66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CA43C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53FB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AA9AD" w14:textId="77777777"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0C02ED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916F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15E19D2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3A008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F1D1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BA81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BC3EB2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DD8F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38DB84" w14:textId="77777777"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4A0662" w14:textId="77777777"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E3B69F" w14:textId="77777777"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14:paraId="59A5988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674CD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BA694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C247E5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CE4A5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C8096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0DAAAC" w14:textId="77777777"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595A76" w14:textId="77777777"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00966" w14:textId="77777777"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14:paraId="370EC13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D92851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бюджетных учреждений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C8AE2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8E9AD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496911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07523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AA8FE4" w14:textId="77777777"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EDEF0" w14:textId="77777777"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9B9778" w14:textId="77777777"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14:paraId="583A957A" w14:textId="77777777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74707" w14:textId="77777777"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340CAE89" w14:textId="77777777"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90933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6B74F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35AD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F95D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D3F608" w14:textId="77777777"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9248BA" w14:textId="77777777"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FCEDC6" w14:textId="77777777"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14:paraId="640931CE" w14:textId="77777777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54D46" w14:textId="77777777"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Основное мероприятие антитеррористическая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защищённость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объектов в рамках подпрограммы "Профилактика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правонарушений, экстремизма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25C1B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4644E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48DEC6" w14:textId="77777777"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734FB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D88655" w14:textId="77777777"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A63C2D" w14:textId="77777777"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F6743" w14:textId="77777777"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14:paraId="0FC3DEE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89C14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888D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6E80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FAC9C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D975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33C70F" w14:textId="77777777"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687E5D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48F8E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717E455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4C079B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CC50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F552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21761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79AC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69F3D9" w14:textId="77777777"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BCD311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FA1EDA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665D911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72AFF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92D0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C0A4A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798F5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7C82AE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ADF5AB" w14:textId="77777777"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B6A49E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D63935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3D30774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46D09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27BCE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869A1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2830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FA7EF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E684A5" w14:textId="77777777"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7BABB6" w14:textId="77777777"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77276D" w14:textId="77777777"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14:paraId="58CB8065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CFA93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57EB8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B1DDB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51934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48DAC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6BD8A6" w14:textId="77777777" w:rsidR="009E5879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6337FD" w14:textId="77777777"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7BD06" w14:textId="77777777"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67A3C87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98E24" w14:textId="77777777"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9EC0B1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2EFF6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C89E9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D36571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E789ED" w14:textId="77777777" w:rsidR="00AB4273" w:rsidRPr="00C61F7F" w:rsidRDefault="00C242BC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A315D3" w14:textId="77777777"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9197E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1B76F37C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D96CF" w14:textId="77777777"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F2B0F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3D091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516A7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2E58C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0D26D0" w14:textId="77777777" w:rsidR="00AB4273" w:rsidRPr="00C61F7F" w:rsidRDefault="00BE2217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6FC9C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65E108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259923B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78E06" w14:textId="77777777"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05BF0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E546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F752A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E91B8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B901EF" w14:textId="77777777"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8BE93F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7FCAF0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7EFCFF98" w14:textId="77777777"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BE2217" w:rsidRPr="00C61F7F" w14:paraId="3A260902" w14:textId="77777777" w:rsidTr="009F6325">
        <w:trPr>
          <w:trHeight w:val="23"/>
        </w:trPr>
        <w:tc>
          <w:tcPr>
            <w:tcW w:w="15350" w:type="dxa"/>
          </w:tcPr>
          <w:p w14:paraId="03FDC974" w14:textId="77777777"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14:paraId="60346F76" w14:textId="77777777"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14:paraId="56A4E49F" w14:textId="77777777"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14:paraId="1D05CF5E" w14:textId="77777777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0EE3910A" w14:textId="77777777" w:rsidR="0082192D" w:rsidRPr="00C61F7F" w:rsidRDefault="00767AFE" w:rsidP="0082192D">
            <w:r>
              <w:rPr>
                <w:sz w:val="28"/>
                <w:szCs w:val="28"/>
              </w:rPr>
              <w:t>6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14:paraId="4B3FE7FA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14:paraId="6DB33643" w14:textId="77777777"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14:paraId="0F359D62" w14:textId="77777777"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14:paraId="16E36197" w14:textId="77777777"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14:paraId="2C239F0B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6D9943E2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2BCE1B9B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>сельского пос</w:t>
            </w:r>
            <w:r w:rsidR="00154D8B" w:rsidRPr="00C61F7F">
              <w:rPr>
                <w:color w:val="000000"/>
                <w:sz w:val="30"/>
              </w:rPr>
              <w:t>еления А</w:t>
            </w:r>
            <w:r w:rsidR="00AB4273" w:rsidRPr="00C61F7F">
              <w:rPr>
                <w:color w:val="000000"/>
                <w:sz w:val="30"/>
              </w:rPr>
              <w:t>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14:paraId="62690862" w14:textId="77777777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02F11C9F" w14:textId="77777777"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14:paraId="76E3C092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1A5FA5D1" w14:textId="77777777"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14:paraId="54045481" w14:textId="77777777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7273800D" w14:textId="77777777"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14:paraId="3C7E8ED7" w14:textId="77777777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45A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B238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9CB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3D94" w14:textId="77777777"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1EB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555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301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DEE2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5EC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14:paraId="57659F73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991B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9A32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2D87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B2E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635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6892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04B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37B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D7CE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14:paraId="02DFD60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DFA8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AE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28A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59B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CE6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88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FE11" w14:textId="77777777" w:rsidR="00C94D00" w:rsidRPr="00236575" w:rsidRDefault="00236575" w:rsidP="00E734F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35  712,9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9D07" w14:textId="77777777" w:rsidR="00C94D00" w:rsidRPr="00C61F7F" w:rsidRDefault="00E60E98" w:rsidP="00D769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D769E9">
              <w:rPr>
                <w:sz w:val="28"/>
                <w:szCs w:val="28"/>
              </w:rPr>
              <w:t> 357,7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00FE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14:paraId="4BF7097A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CED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BF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96D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1CC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F5C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79E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93AD" w14:textId="77777777"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31F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3CD8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14:paraId="16CA09AA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737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</w:t>
            </w:r>
            <w:r w:rsidRPr="00C61F7F">
              <w:rPr>
                <w:bCs/>
                <w:sz w:val="28"/>
                <w:szCs w:val="28"/>
              </w:rPr>
              <w:lastRenderedPageBreak/>
              <w:t>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CC5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A72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A8A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FEB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6E9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8494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1229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740E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14:paraId="67E66B06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8AA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4F4E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625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78E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F7FA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FA0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ADF6" w14:textId="77777777"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685</w:t>
            </w:r>
            <w:r w:rsidR="00B900C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8173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CC68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14:paraId="597FF178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BCB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A147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E58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4EF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4AE8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579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DCE6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415E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F7681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43E23E61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14:paraId="0DC61BF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677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счётной</w:t>
            </w:r>
            <w:r w:rsidRPr="00C61F7F">
              <w:rPr>
                <w:color w:val="000000"/>
                <w:sz w:val="28"/>
                <w:szCs w:val="28"/>
              </w:rPr>
              <w:t xml:space="preserve"> палате Аксайского района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счётного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55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7FB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DD5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B20B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280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5B9F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B182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C4C2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14:paraId="2596187C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DC9A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BBD1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F96D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7C6C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336B" w14:textId="77777777"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7732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A583" w14:textId="77777777" w:rsidR="00E60E98" w:rsidRPr="00C61F7F" w:rsidRDefault="00B900C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5F3E" w14:textId="77777777"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A066" w14:textId="77777777"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14:paraId="2838303C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2611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58F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F50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E3CD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21F7" w14:textId="77777777"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C931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02B6" w14:textId="77777777" w:rsidR="00E60E98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FCDF" w14:textId="77777777"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5E17D" w14:textId="77777777"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7B234CA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2DA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A24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D6F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1A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89DA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6D7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3AFC5" w14:textId="77777777"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F939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E5B0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14:paraId="6A496592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99F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2F16A6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061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D7F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59D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E2D8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79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CDA4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F8DA" w14:textId="77777777"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88BC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14:paraId="150B36FE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14:paraId="0239EBC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95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613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0CD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905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1339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65B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E66" w14:textId="77777777" w:rsidR="00C94D00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D95A3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6C1A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14:paraId="5BBA829F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EBF7" w14:textId="77777777"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14:paraId="21671ED4" w14:textId="77777777" w:rsidR="00291DC8" w:rsidRPr="00C61F7F" w:rsidRDefault="00291DC8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690E" w14:textId="77777777" w:rsidR="00291DC8" w:rsidRPr="00291DC8" w:rsidRDefault="00291DC8" w:rsidP="00AB427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F934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25CC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B7C9" w14:textId="77777777" w:rsidR="00291DC8" w:rsidRPr="00291DC8" w:rsidRDefault="00291DC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681A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5BE7" w14:textId="77777777"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7813" w14:textId="77777777"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2B80" w14:textId="77777777" w:rsidR="00291DC8" w:rsidRPr="00291DC8" w:rsidRDefault="00291DC8" w:rsidP="0010175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C94D00" w:rsidRPr="00C61F7F" w14:paraId="09F5F94C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05A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2F16A6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CC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F4F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B2E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B46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440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C438" w14:textId="77777777"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E915B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10F2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14:paraId="19AB9B5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82D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699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E79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9F1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0C4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A7E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94366" w14:textId="77777777"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5FAB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0521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14:paraId="5A26D99F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C54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3906ED8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A7A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D06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9B2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95DC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FF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DDC0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EBE3" w14:textId="77777777"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34D6" w14:textId="77777777"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14:paraId="75F174C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77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F73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CA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75C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9369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F27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2B353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520A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3022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14:paraId="5B69190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A36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76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E09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A6F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4993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441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6652B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FB69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CE5A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14:paraId="403E349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F71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1DD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AD8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0D9C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D82A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897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37BA3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AFB25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BFF7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14:paraId="020EBBBE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768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DB0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6E0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28DC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2323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DDC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73B0" w14:textId="77777777"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F098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BFE6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14:paraId="57A4A758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0BB1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4A77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747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C6A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4A8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B6B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7C7B" w14:textId="77777777"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2BEA" w14:textId="77777777"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7072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D769E9" w:rsidRPr="00C61F7F" w14:paraId="2194DC50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C451" w14:textId="77777777"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t xml:space="preserve"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 w:rsidR="002F16A6"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="002F16A6"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401A" w14:textId="77777777"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F5C4" w14:textId="77777777"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59D" w14:textId="77777777"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5A14" w14:textId="77777777" w:rsidR="00D769E9" w:rsidRPr="00D769E9" w:rsidRDefault="00D769E9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0320024660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646" w14:textId="77777777" w:rsidR="00D769E9" w:rsidRPr="00D769E9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4070" w14:textId="77777777" w:rsidR="00D769E9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B677" w14:textId="77777777" w:rsidR="00D769E9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F2C3" w14:textId="77777777" w:rsidR="00D769E9" w:rsidRPr="00C61F7F" w:rsidRDefault="00D769E9" w:rsidP="001017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5141E58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A8C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B6B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C36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2B5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283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28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CAE7" w14:textId="77777777" w:rsidR="00C94D00" w:rsidRPr="00236575" w:rsidRDefault="00236575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AB532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F843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14:paraId="22936243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2970" w14:textId="77777777"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4F129803" w14:textId="77777777"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7B44" w14:textId="77777777"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A0D1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45D9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5A18" w14:textId="77777777"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067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1669" w14:textId="77777777"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8F8F" w14:textId="77777777"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63DA" w14:textId="77777777"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4034FEBA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36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A8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EA0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CA1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7D98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1FD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2DA3" w14:textId="77777777" w:rsidR="00C94D00" w:rsidRPr="00F976F3" w:rsidRDefault="00F976F3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2 405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A394" w14:textId="77777777"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24AE" w14:textId="77777777"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14:paraId="3B42C8CB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0567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267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B29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50D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5FF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6DC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5CC" w14:textId="77777777" w:rsidR="00C94D00" w:rsidRPr="00F976F3" w:rsidRDefault="00BE2217" w:rsidP="002F16A6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</w:t>
            </w:r>
            <w:r w:rsidR="00F976F3">
              <w:rPr>
                <w:sz w:val="28"/>
                <w:szCs w:val="28"/>
              </w:rPr>
              <w:t> 583</w:t>
            </w:r>
            <w:r w:rsidR="00F976F3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DBA1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9E75" w14:textId="77777777"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14:paraId="1F23FFD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E8DE" w14:textId="77777777"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4D4F" w14:textId="77777777"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688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52E7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5FBA" w14:textId="77777777"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4D7F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DBC68" w14:textId="77777777" w:rsidR="00BE2217" w:rsidRPr="00C61F7F" w:rsidRDefault="00E734F4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AF41" w14:textId="77777777"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49C6" w14:textId="77777777"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F16A6" w:rsidRPr="00C61F7F" w14:paraId="3553F1BE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4C1F" w14:textId="77777777"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E83" w14:textId="77777777"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9BD8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88A7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710B" w14:textId="77777777" w:rsidR="002F16A6" w:rsidRPr="002F16A6" w:rsidRDefault="002F16A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8EEE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3BCB" w14:textId="77777777" w:rsidR="002F16A6" w:rsidRDefault="002F16A6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B3D7" w14:textId="77777777" w:rsidR="002F16A6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F175" w14:textId="77777777" w:rsidR="002F16A6" w:rsidRPr="00C61F7F" w:rsidRDefault="002F16A6" w:rsidP="00187C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0C4234F2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D08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AD78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EE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E93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F05E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3CF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6C88" w14:textId="77777777"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B900CE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8747" w14:textId="77777777" w:rsidR="00C94D00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A1E1" w14:textId="77777777"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14:paraId="3DD66FEE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D33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0B1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8C4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7E7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F41F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03E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A3EB" w14:textId="77777777"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52C6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5F0E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14:paraId="7B35CF8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E11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Обеспечение дополнительного кадрового образования лиц, замещающих должности муниципальной службы и сотрудников, </w:t>
            </w:r>
            <w:r w:rsidR="00F7248F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05B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A10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A2A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44E6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100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F301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16A6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BB5E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14:paraId="25A52F26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3C3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</w:t>
            </w:r>
          </w:p>
          <w:p w14:paraId="6BDB350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B4C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D86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1A3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92EB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056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3DEB" w14:textId="77777777"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6A17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C8CD" w14:textId="77777777"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14:paraId="2AB96B3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401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C3F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30F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C00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002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E32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E04C" w14:textId="77777777"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9AC1" w14:textId="77777777"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A69B" w14:textId="77777777"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14:paraId="52ABB03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EDD4" w14:textId="77777777"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B77B" w14:textId="77777777"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BEE1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855F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59DE" w14:textId="77777777"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0A5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B038" w14:textId="77777777"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2BDB" w14:textId="77777777"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76C1" w14:textId="77777777"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14:paraId="136F2AE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41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418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709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4D6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CA8D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646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B3D0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F7B8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40C9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14:paraId="76D81621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79A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DF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F22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3A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8C13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B90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17D4" w14:textId="77777777"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1042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9190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14:paraId="13210D3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E181" w14:textId="77777777"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F2E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1DA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36B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8996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EC1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71AA" w14:textId="77777777"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5BA7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E7CB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35E775A8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F934" w14:textId="77777777"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3441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7EE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1CD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25ED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AE3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7761" w14:textId="77777777"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808E" w14:textId="77777777"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9A9E5" w14:textId="77777777"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0B99821B" w14:textId="77777777" w:rsidR="005D4350" w:rsidRPr="00C61F7F" w:rsidRDefault="005D4350" w:rsidP="005D4350">
      <w:pPr>
        <w:rPr>
          <w:sz w:val="28"/>
          <w:szCs w:val="28"/>
        </w:rPr>
      </w:pPr>
    </w:p>
    <w:p w14:paraId="1B20F1A5" w14:textId="77777777"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14:paraId="59E30462" w14:textId="77777777" w:rsidR="00AD1CBB" w:rsidRPr="00C61F7F" w:rsidRDefault="00AD1CBB" w:rsidP="005D4350">
      <w:pPr>
        <w:rPr>
          <w:sz w:val="28"/>
          <w:szCs w:val="28"/>
        </w:rPr>
      </w:pPr>
    </w:p>
    <w:p w14:paraId="752BFB57" w14:textId="77777777" w:rsidR="0082192D" w:rsidRPr="00C61F7F" w:rsidRDefault="00767AFE" w:rsidP="0082192D">
      <w:r>
        <w:rPr>
          <w:sz w:val="28"/>
          <w:szCs w:val="28"/>
        </w:rPr>
        <w:t>7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14:paraId="33562D58" w14:textId="77777777"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14:paraId="365772A4" w14:textId="77777777" w:rsidTr="00AD1CBB">
        <w:tc>
          <w:tcPr>
            <w:tcW w:w="8532" w:type="dxa"/>
            <w:gridSpan w:val="2"/>
          </w:tcPr>
          <w:p w14:paraId="0C1662D0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51D970DF" w14:textId="77777777" w:rsidR="005D4350" w:rsidRPr="00C61F7F" w:rsidRDefault="00E76CD8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14:paraId="1DCBF467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346BE1A5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29BC42B2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>сельского поселения Аксайского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14:paraId="4EC42963" w14:textId="77777777" w:rsidTr="00AD1CBB">
        <w:trPr>
          <w:trHeight w:val="57"/>
        </w:trPr>
        <w:tc>
          <w:tcPr>
            <w:tcW w:w="15594" w:type="dxa"/>
            <w:gridSpan w:val="9"/>
          </w:tcPr>
          <w:p w14:paraId="53D5DE76" w14:textId="77777777"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14:paraId="20365CF5" w14:textId="77777777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5674909B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14:paraId="50DC7BC0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35844EBD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2FCD8845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7AF19036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14:paraId="6503E05A" w14:textId="77777777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6098E7DD" w14:textId="77777777"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14:paraId="5B7AADB6" w14:textId="77777777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915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30C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3BA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B2C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E17" w14:textId="77777777"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0A7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0E1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6508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0C66F5BD" w14:textId="77777777"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14:paraId="5195E3BB" w14:textId="77777777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63C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CF1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07AB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4DA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1ED8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187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8CF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7546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14:paraId="4A314A2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CF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955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4C1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193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A98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6EC3" w14:textId="77777777" w:rsidR="00977458" w:rsidRPr="00F976F3" w:rsidRDefault="002F16A6" w:rsidP="00F976F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11D2" w14:textId="77777777" w:rsidR="00977458" w:rsidRPr="00C61F7F" w:rsidRDefault="00C51816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2F16A6">
              <w:rPr>
                <w:sz w:val="28"/>
                <w:szCs w:val="28"/>
              </w:rPr>
              <w:t> 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7D1B" w14:textId="77777777"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14:paraId="1B025F4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8FBC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09C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A8A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D41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FE4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8D30" w14:textId="77777777"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53A2" w14:textId="77777777"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EF3" w14:textId="77777777"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14:paraId="63494A9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280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5E11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9CA6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6A6B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43BD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A4B0" w14:textId="77777777"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FE09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49C2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14:paraId="0600125A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E4F6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78FF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C15A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7722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A3D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4331" w14:textId="77777777"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8F02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2241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14:paraId="50DFED4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0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5AF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BE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6D6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695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7763" w14:textId="77777777"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976" w14:textId="77777777"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8C0F" w14:textId="77777777"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14:paraId="3AACFAD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76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3A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05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51A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6B8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CBF1" w14:textId="77777777"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BDB" w14:textId="77777777"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2B69" w14:textId="77777777"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14:paraId="007C4699" w14:textId="77777777"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14:paraId="680427B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670B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CFA2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745C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C696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482C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E76" w14:textId="77777777"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A616" w14:textId="77777777"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5F27" w14:textId="77777777"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14:paraId="79E542C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964B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EC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60C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920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B5B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F68A" w14:textId="77777777"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C36F" w14:textId="77777777"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2EC0" w14:textId="77777777"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14:paraId="7C97095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D3FC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68F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1C9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101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366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4DF" w14:textId="77777777"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A3D" w14:textId="77777777"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1E15" w14:textId="77777777"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14:paraId="523AE17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E078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318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3BB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1D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40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8BC9" w14:textId="77777777"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414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26BD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14:paraId="452E643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BD5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3E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C6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541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527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9EF1" w14:textId="77777777"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3DFF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D30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14:paraId="30C0A6D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E99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49B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58C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E64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ABD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C306" w14:textId="77777777"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A34F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D747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14:paraId="2A0A041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780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752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B72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414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BA9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064" w14:textId="77777777" w:rsidR="00977458" w:rsidRPr="00236575" w:rsidRDefault="002F16A6" w:rsidP="002365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236575">
              <w:rPr>
                <w:sz w:val="28"/>
                <w:szCs w:val="28"/>
              </w:rPr>
              <w:t> </w:t>
            </w:r>
            <w:r w:rsidR="00236575">
              <w:rPr>
                <w:sz w:val="28"/>
                <w:szCs w:val="28"/>
                <w:lang w:val="en-US"/>
              </w:rPr>
              <w:t>900,1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A81C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16B6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14:paraId="31EBBD3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5E4B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3EF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236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86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721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0FE2" w14:textId="77777777" w:rsidR="00977458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3308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A355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F16A6" w:rsidRPr="00C61F7F" w14:paraId="586B4EE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79F8" w14:textId="77777777" w:rsidR="002F16A6" w:rsidRPr="00C61F7F" w:rsidRDefault="002F16A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t xml:space="preserve"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EA65" w14:textId="77777777" w:rsidR="002F16A6" w:rsidRPr="002F16A6" w:rsidRDefault="002F16A6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1395" w14:textId="77777777"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34BC" w14:textId="77777777"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8EF" w14:textId="77777777"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D3B" w14:textId="77777777"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3A6C" w14:textId="77777777"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99F" w14:textId="77777777" w:rsidR="002F16A6" w:rsidRPr="002F16A6" w:rsidRDefault="002F16A6" w:rsidP="005670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009CF69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D5F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52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CEA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7B5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B72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71B8" w14:textId="77777777" w:rsidR="00977458" w:rsidRPr="00236575" w:rsidRDefault="00236575" w:rsidP="005670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60CE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AB2F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14:paraId="51BB5BF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0B4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11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669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233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659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588" w14:textId="77777777"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3B44" w14:textId="77777777"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918" w14:textId="77777777"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14:paraId="1B6CFFD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1EAB" w14:textId="77777777"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521A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69F6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FD3F" w14:textId="77777777"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55E6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FD45" w14:textId="77777777"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1A0F" w14:textId="77777777"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6AB3" w14:textId="77777777"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14:paraId="071A6C8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9D8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BD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D69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903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F4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9AED" w14:textId="77777777"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53E9" w14:textId="77777777"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D502" w14:textId="77777777"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14:paraId="4DF7C53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E609" w14:textId="77777777"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78A2B830" w14:textId="77777777"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103D" w14:textId="77777777"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9EF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8E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878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8243" w14:textId="77777777"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28F8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9C2" w14:textId="77777777"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14:paraId="37F577B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DFB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996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501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70F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E1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23E" w14:textId="77777777" w:rsidR="00977458" w:rsidRPr="00C61F7F" w:rsidRDefault="00000216" w:rsidP="003076E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076E5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6598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6697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056B73A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63B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57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D90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8D4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E60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9E91" w14:textId="77777777" w:rsidR="00977458" w:rsidRPr="00C61F7F" w:rsidRDefault="00000216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D661F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FC78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2843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5B8AEA9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C7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485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993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716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4C8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4476" w14:textId="77777777" w:rsidR="00977458" w:rsidRPr="00C61F7F" w:rsidRDefault="004901B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3AE8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C088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14:paraId="0DE3294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4E44" w14:textId="77777777"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809C" w14:textId="77777777"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EE4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E215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36FE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6F64" w14:textId="77777777" w:rsidR="0080735F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FCE2" w14:textId="77777777"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54B9" w14:textId="77777777"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14:paraId="7E8379D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99A" w14:textId="77777777"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4B9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01C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23D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7D3F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D7D7" w14:textId="77777777"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39FB" w14:textId="77777777"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3B15" w14:textId="77777777"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4077CD3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F9C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09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828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7AA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740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BF6" w14:textId="77777777"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17C7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1E36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14:paraId="3D63407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6E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6DB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ED1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06B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6A0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B768" w14:textId="77777777"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BAD0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B9F2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14:paraId="0B4C70E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2758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</w:t>
            </w:r>
            <w:r w:rsidR="001A713B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161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2FE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3F3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888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C768" w14:textId="77777777"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B500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A122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14:paraId="0C346E8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9980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AD4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E43A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2643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C416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787A" w14:textId="77777777"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29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13618365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87B2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14:paraId="4B8377C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6FEE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DD39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C6E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1EB2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581F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5B6" w14:textId="77777777"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78E7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3940EB0B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D686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14:paraId="09DD3AE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9709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FF45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374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6682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59FF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47F" w14:textId="77777777" w:rsidR="002E0AD3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573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8A66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14:paraId="5D76B54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811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B238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D11B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CC94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2673" w14:textId="77777777"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FE11" w14:textId="77777777" w:rsidR="00EF688C" w:rsidRPr="001A713B" w:rsidRDefault="001A713B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A86C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ED55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14:paraId="75D87CB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ADF2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F840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933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0D39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96D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3CA5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BD0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F42F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14:paraId="6BCE9A5D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BFC3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627F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86FE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847C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4417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054A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C70B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BEB3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14:paraId="697D45FA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CA9B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A103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9795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80A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EF35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B146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AF49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49BA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14:paraId="114ED1F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66C2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D94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202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79B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3DC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4019" w14:textId="77777777"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EC41" w14:textId="77777777"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4609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3A894B1D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AC9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487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F3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F5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EA4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2B99" w14:textId="77777777"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32B9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824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334D983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FCD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E44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C18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DE3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D35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EDFE" w14:textId="77777777"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171F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BED3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3606DE3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D1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C44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999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D52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3CB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F759" w14:textId="77777777"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404" w14:textId="77777777"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909E" w14:textId="77777777"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14:paraId="4506C17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64C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0C9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AA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CFD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52C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6B92" w14:textId="77777777" w:rsidR="00977458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A69" w14:textId="77777777"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D4BA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14:paraId="06850A7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6FD6" w14:textId="77777777"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1F6A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E19A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9E58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8828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5FD6" w14:textId="77777777" w:rsidR="00636F9F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97DD" w14:textId="77777777"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4B1" w14:textId="77777777"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14:paraId="6831D23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1FE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FF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15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D71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2E7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BCBD" w14:textId="77777777" w:rsidR="00977458" w:rsidRPr="00F976F3" w:rsidRDefault="00EB4226" w:rsidP="00F724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627,2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DE6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2616" w14:textId="77777777"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14:paraId="19B11A18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5E1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873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BBB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55E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C43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E2B1" w14:textId="77777777" w:rsidR="00977458" w:rsidRPr="00F976F3" w:rsidRDefault="00F976F3" w:rsidP="00F724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1 583,5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9E68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CA3B" w14:textId="77777777"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14:paraId="2B63C8B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CA7C" w14:textId="77777777"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0A1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A233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3D4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AC08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9DF4" w14:textId="77777777" w:rsidR="00803C1B" w:rsidRPr="00C61F7F" w:rsidRDefault="00E734F4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476" w14:textId="77777777"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FCE5" w14:textId="77777777"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248F" w:rsidRPr="00C61F7F" w14:paraId="166393A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E122" w14:textId="77777777" w:rsidR="00F7248F" w:rsidRPr="00C61F7F" w:rsidRDefault="00F7248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A838" w14:textId="77777777" w:rsidR="00F7248F" w:rsidRP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6880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F83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CB2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F76" w14:textId="77777777"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B304" w14:textId="77777777"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6F6E" w14:textId="77777777" w:rsidR="00F7248F" w:rsidRDefault="00F7248F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5FD660ED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F69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C9A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566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5B2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D2E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CA4" w14:textId="77777777"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2D0F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44E2" w14:textId="77777777"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73CCB77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413C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6C2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918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BA3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73E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0C14" w14:textId="77777777"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1B7A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0AB5" w14:textId="77777777"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14:paraId="2075089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37C9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CEB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0BE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46D6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7A53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A24A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A615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4C1F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14:paraId="3DEFB6F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610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DB4C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B106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18C9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9630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7A3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9488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07B7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14:paraId="404D125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35FC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D6BF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1AD4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0EC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F6DA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E2E2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E234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A028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2D28F7A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997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FA4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D79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DAB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83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74EF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C2D2" w14:textId="77777777"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F5DD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6E3EFFCA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94E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812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D52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BE7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D8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5948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FA93" w14:textId="77777777"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7D97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5F8F6DAA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E4F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9A7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EDC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6DB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1F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B82A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08A3" w14:textId="77777777"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25D7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03A3D51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45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8DE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E0B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A77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ADB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25E1" w14:textId="77777777"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10 406</w:t>
            </w:r>
            <w:r>
              <w:rPr>
                <w:sz w:val="28"/>
                <w:szCs w:val="28"/>
                <w:lang w:val="en-US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CFC" w14:textId="77777777" w:rsidR="00977458" w:rsidRPr="00C61F7F" w:rsidRDefault="006E6EC3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F7248F">
              <w:rPr>
                <w:sz w:val="28"/>
                <w:szCs w:val="28"/>
              </w:rPr>
              <w:t> 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B050" w14:textId="77777777"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14:paraId="1D08D43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A52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709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CC7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A31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020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BE3" w14:textId="77777777" w:rsidR="00977458" w:rsidRPr="00C61F7F" w:rsidRDefault="00702DEE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10 03</w:t>
            </w:r>
            <w:r w:rsidR="003D661F" w:rsidRPr="00C61F7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207" w14:textId="77777777"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42DD" w14:textId="77777777"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14:paraId="6081AD1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9AE5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DA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F57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EE5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28B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D039" w14:textId="77777777"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F452" w14:textId="77777777"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D0EB" w14:textId="77777777"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14:paraId="322AC6C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71B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2E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61E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697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A4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ED3" w14:textId="77777777"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ED7921" w:rsidRPr="00C61F7F">
              <w:rPr>
                <w:sz w:val="28"/>
                <w:szCs w:val="28"/>
              </w:rPr>
              <w:t>85</w:t>
            </w:r>
            <w:r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6266" w14:textId="77777777"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89F1" w14:textId="77777777"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14:paraId="429F6ECD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B37D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66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DF0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37A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D90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0050" w14:textId="77777777"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F94C" w14:textId="77777777"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9262" w14:textId="77777777"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14:paraId="0A55D66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86F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791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1A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C18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A35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32C0" w14:textId="77777777" w:rsidR="00977458" w:rsidRPr="00F976F3" w:rsidRDefault="005B57F1" w:rsidP="00330AD7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F976F3">
              <w:rPr>
                <w:sz w:val="28"/>
                <w:szCs w:val="28"/>
              </w:rPr>
              <w:t>69</w:t>
            </w:r>
            <w:r w:rsidR="00F976F3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D548" w14:textId="77777777" w:rsidR="00977458" w:rsidRPr="00C61F7F" w:rsidRDefault="00F7248F" w:rsidP="00330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E35A" w14:textId="77777777"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14:paraId="020BA7F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0D2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0A0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874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84F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CCF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DD3" w14:textId="77777777" w:rsidR="00977458" w:rsidRPr="00F976F3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A1AE" w14:textId="77777777"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BBB" w14:textId="77777777"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14:paraId="00524C8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E83A" w14:textId="77777777"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14:paraId="1977AF79" w14:textId="77777777" w:rsidR="00291DC8" w:rsidRPr="00C61F7F" w:rsidRDefault="00291DC8" w:rsidP="00BA6A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7A7E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CD3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EAD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7EC8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B9FE" w14:textId="77777777"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F827" w14:textId="77777777"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075" w14:textId="77777777" w:rsidR="00291DC8" w:rsidRPr="00291DC8" w:rsidRDefault="00291DC8" w:rsidP="0004481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977458" w:rsidRPr="00C61F7F" w14:paraId="4482159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5B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87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35F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18E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228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E7D0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150C" w14:textId="77777777"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28DB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14:paraId="28601858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953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957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3BE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7A1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6DA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2FBB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0760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E40A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14:paraId="7FE822B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B11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F0B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4DC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F6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366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1D81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C304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5289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14:paraId="04681D4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C0BD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BD7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8D6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FA3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DA9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431E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D08F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C4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14:paraId="02457AA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F4FF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F7248F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ED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C35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C84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876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ABB" w14:textId="77777777"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F9DB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458F" w14:textId="77777777"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14:paraId="61D5D2C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54AD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3BE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41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1CE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759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6AD0" w14:textId="77777777"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D8C" w14:textId="77777777"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17C" w14:textId="77777777"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14:paraId="7F90264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093D" w14:textId="77777777"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70C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61B1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7DF9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758D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6F9F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18F4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1B95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14:paraId="71DFE86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60A8" w14:textId="77777777"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Расходы на осуществление переданных полномочий Контрольно-</w:t>
            </w:r>
            <w:r w:rsidR="00F7248F" w:rsidRPr="00C61F7F">
              <w:rPr>
                <w:sz w:val="28"/>
                <w:szCs w:val="28"/>
              </w:rPr>
              <w:t>счётной</w:t>
            </w:r>
            <w:r w:rsidRPr="00C61F7F">
              <w:rPr>
                <w:sz w:val="28"/>
                <w:szCs w:val="28"/>
              </w:rPr>
              <w:t xml:space="preserve"> палате Аксайского района контрольно-</w:t>
            </w:r>
            <w:r w:rsidR="00F7248F" w:rsidRPr="00C61F7F">
              <w:rPr>
                <w:sz w:val="28"/>
                <w:szCs w:val="28"/>
              </w:rPr>
              <w:t>счётного</w:t>
            </w:r>
            <w:r w:rsidRPr="00C61F7F">
              <w:rPr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ED2A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3FD1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33C7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46FE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EC1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999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DC80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14:paraId="35E473D7" w14:textId="77777777" w:rsidR="00E761F8" w:rsidRPr="00C61F7F" w:rsidRDefault="005D4350" w:rsidP="00E761F8">
      <w:r w:rsidRPr="00C61F7F">
        <w:rPr>
          <w:sz w:val="28"/>
          <w:szCs w:val="28"/>
        </w:rPr>
        <w:t xml:space="preserve"> </w:t>
      </w:r>
      <w:r w:rsidR="00767AFE">
        <w:rPr>
          <w:sz w:val="28"/>
          <w:szCs w:val="28"/>
        </w:rPr>
        <w:t>8) приложение 7</w:t>
      </w:r>
      <w:r w:rsidR="00E761F8" w:rsidRPr="00C61F7F">
        <w:rPr>
          <w:sz w:val="28"/>
          <w:szCs w:val="28"/>
        </w:rPr>
        <w:t xml:space="preserve"> изложить в следующей редакции:</w:t>
      </w:r>
    </w:p>
    <w:p w14:paraId="183CDBA5" w14:textId="77777777" w:rsidR="005D4350" w:rsidRPr="00C61F7F" w:rsidRDefault="005D4350" w:rsidP="005D4350">
      <w:pPr>
        <w:rPr>
          <w:sz w:val="28"/>
          <w:szCs w:val="28"/>
        </w:rPr>
      </w:pPr>
    </w:p>
    <w:tbl>
      <w:tblPr>
        <w:tblW w:w="19568" w:type="dxa"/>
        <w:tblInd w:w="-534" w:type="dxa"/>
        <w:tblLayout w:type="fixed"/>
        <w:tblLook w:val="0000" w:firstRow="0" w:lastRow="0" w:firstColumn="0" w:lastColumn="0" w:noHBand="0" w:noVBand="0"/>
      </w:tblPr>
      <w:tblGrid>
        <w:gridCol w:w="108"/>
        <w:gridCol w:w="3420"/>
        <w:gridCol w:w="2994"/>
        <w:gridCol w:w="108"/>
        <w:gridCol w:w="884"/>
        <w:gridCol w:w="992"/>
        <w:gridCol w:w="108"/>
        <w:gridCol w:w="236"/>
        <w:gridCol w:w="1782"/>
        <w:gridCol w:w="198"/>
        <w:gridCol w:w="236"/>
        <w:gridCol w:w="17"/>
        <w:gridCol w:w="258"/>
        <w:gridCol w:w="1276"/>
        <w:gridCol w:w="1276"/>
        <w:gridCol w:w="1275"/>
        <w:gridCol w:w="108"/>
        <w:gridCol w:w="4292"/>
      </w:tblGrid>
      <w:tr w:rsidR="00E761F8" w:rsidRPr="005D4350" w14:paraId="4EDAE463" w14:textId="77777777" w:rsidTr="003B33C0">
        <w:trPr>
          <w:gridBefore w:val="1"/>
          <w:wBefore w:w="108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308ED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70F2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BCFB3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F36D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265792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6"/>
            <w:shd w:val="clear" w:color="auto" w:fill="auto"/>
            <w:noWrap/>
            <w:vAlign w:val="bottom"/>
          </w:tcPr>
          <w:p w14:paraId="59FA2DA4" w14:textId="77777777" w:rsidR="00E761F8" w:rsidRPr="005D4350" w:rsidRDefault="00E761F8" w:rsidP="00B55542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14:paraId="6DB5CFDB" w14:textId="77777777" w:rsidR="00E761F8" w:rsidRDefault="00E761F8" w:rsidP="00B55542">
            <w:pPr>
              <w:rPr>
                <w:sz w:val="28"/>
                <w:szCs w:val="28"/>
              </w:rPr>
            </w:pPr>
          </w:p>
          <w:p w14:paraId="72F406A2" w14:textId="77777777" w:rsidR="00E761F8" w:rsidRPr="005D4350" w:rsidRDefault="00767AFE" w:rsidP="00B55542">
            <w:pPr>
              <w:rPr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«</w:t>
            </w:r>
            <w:r w:rsidR="00E761F8">
              <w:rPr>
                <w:sz w:val="28"/>
                <w:szCs w:val="28"/>
              </w:rPr>
              <w:t>Приложение №7</w:t>
            </w:r>
          </w:p>
          <w:p w14:paraId="16AF5B48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604D9852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14:paraId="1BD9605A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Истоминского</w:t>
            </w:r>
          </w:p>
          <w:p w14:paraId="7D521902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Аксайского </w:t>
            </w:r>
          </w:p>
          <w:p w14:paraId="51966A65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2023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14:paraId="127C8A86" w14:textId="77777777" w:rsidR="00E761F8" w:rsidRPr="005D4350" w:rsidRDefault="00E761F8" w:rsidP="00B5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2024 и 2025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E761F8" w:rsidRPr="005D4350" w14:paraId="2F4014B3" w14:textId="77777777" w:rsidTr="003B33C0">
        <w:trPr>
          <w:gridBefore w:val="1"/>
          <w:gridAfter w:val="1"/>
          <w:wBefore w:w="108" w:type="dxa"/>
          <w:wAfter w:w="4292" w:type="dxa"/>
          <w:trHeight w:val="1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87C29" w14:textId="77777777" w:rsidR="00E761F8" w:rsidRPr="005D4350" w:rsidRDefault="00E761F8" w:rsidP="00B5554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61F8" w:rsidRPr="005D4350" w14:paraId="2FE2C9F1" w14:textId="77777777" w:rsidTr="003B33C0">
        <w:trPr>
          <w:gridBefore w:val="1"/>
          <w:gridAfter w:val="1"/>
          <w:wBefore w:w="108" w:type="dxa"/>
          <w:wAfter w:w="4292" w:type="dxa"/>
          <w:trHeight w:val="115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6EEC5" w14:textId="77777777" w:rsidR="00E761F8" w:rsidRPr="005D4350" w:rsidRDefault="00E761F8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Аксайского района на 2</w:t>
            </w:r>
            <w:r>
              <w:rPr>
                <w:sz w:val="28"/>
                <w:szCs w:val="28"/>
              </w:rPr>
              <w:t>023 год и плановый период   2024 и 2025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E761F8" w:rsidRPr="005D4350" w14:paraId="47086DB4" w14:textId="77777777" w:rsidTr="003B33C0">
        <w:trPr>
          <w:gridBefore w:val="1"/>
          <w:wBefore w:w="108" w:type="dxa"/>
          <w:trHeight w:val="31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FC3E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9A42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B79C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A926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999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87C5" w14:textId="77777777" w:rsidR="00E761F8" w:rsidRPr="005D4350" w:rsidRDefault="00E761F8" w:rsidP="00B55542">
            <w:pPr>
              <w:rPr>
                <w:sz w:val="28"/>
                <w:szCs w:val="28"/>
              </w:rPr>
            </w:pPr>
          </w:p>
        </w:tc>
      </w:tr>
      <w:tr w:rsidR="003B33C0" w:rsidRPr="005D4350" w14:paraId="41B5D312" w14:textId="77777777" w:rsidTr="003B33C0">
        <w:trPr>
          <w:gridAfter w:val="2"/>
          <w:wAfter w:w="4400" w:type="dxa"/>
          <w:trHeight w:val="330"/>
        </w:trPr>
        <w:tc>
          <w:tcPr>
            <w:tcW w:w="6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63C4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13B8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588D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09D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73E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B33C0" w:rsidRPr="005D4350" w14:paraId="6DF4744C" w14:textId="77777777" w:rsidTr="003B33C0">
        <w:trPr>
          <w:gridAfter w:val="2"/>
          <w:wAfter w:w="4400" w:type="dxa"/>
          <w:trHeight w:val="315"/>
        </w:trPr>
        <w:tc>
          <w:tcPr>
            <w:tcW w:w="6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297" w14:textId="77777777" w:rsidR="003B33C0" w:rsidRPr="005D4350" w:rsidRDefault="003B33C0" w:rsidP="00B555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FEE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D9AC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96E5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88F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0EE" w14:textId="77777777" w:rsidR="003B33C0" w:rsidRPr="005D4350" w:rsidRDefault="003B33C0" w:rsidP="00B5554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22F3" w14:textId="77777777" w:rsidR="003B33C0" w:rsidRPr="005D4350" w:rsidRDefault="003B33C0" w:rsidP="00B555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1FA" w14:textId="77777777" w:rsidR="003B33C0" w:rsidRPr="005D4350" w:rsidRDefault="003B33C0" w:rsidP="00B55542">
            <w:pPr>
              <w:rPr>
                <w:sz w:val="28"/>
                <w:szCs w:val="28"/>
              </w:rPr>
            </w:pPr>
          </w:p>
        </w:tc>
      </w:tr>
      <w:tr w:rsidR="003B33C0" w:rsidRPr="005D4350" w14:paraId="065D1BB2" w14:textId="77777777" w:rsidTr="003B33C0">
        <w:trPr>
          <w:gridAfter w:val="2"/>
          <w:wAfter w:w="4400" w:type="dxa"/>
          <w:trHeight w:val="1719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7574" w14:textId="77777777" w:rsidR="003B33C0" w:rsidRPr="005D4350" w:rsidRDefault="003B33C0" w:rsidP="00B55542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C811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27B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74C4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628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73A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EB8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839E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8 249,7</w:t>
            </w:r>
          </w:p>
        </w:tc>
      </w:tr>
      <w:tr w:rsidR="003B33C0" w:rsidRPr="005D4350" w14:paraId="4088C828" w14:textId="77777777" w:rsidTr="003B33C0">
        <w:trPr>
          <w:gridAfter w:val="2"/>
          <w:wAfter w:w="4400" w:type="dxa"/>
          <w:trHeight w:val="438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03B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437D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D3E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EEF5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DCA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06F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</w:p>
          <w:p w14:paraId="0753840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BBD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</w:p>
          <w:p w14:paraId="5FBDE80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9A6E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</w:p>
          <w:p w14:paraId="07E03CCA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8 249,7</w:t>
            </w:r>
          </w:p>
        </w:tc>
      </w:tr>
      <w:tr w:rsidR="003B33C0" w:rsidRPr="00D50A7F" w14:paraId="26043905" w14:textId="77777777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77E7" w14:textId="77777777" w:rsidR="003B33C0" w:rsidRPr="00D50A7F" w:rsidRDefault="003B33C0" w:rsidP="00B55542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BCCD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BCD2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8E8C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2E0AD3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4490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E0886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011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1E4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D50A7F" w14:paraId="5DD5D813" w14:textId="77777777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958" w14:textId="77777777" w:rsidR="003B33C0" w:rsidRPr="00D50A7F" w:rsidRDefault="003B33C0" w:rsidP="00B55542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D51B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593C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FFFA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2E0AD3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07F8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C692B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79AE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C0A2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D50A7F" w14:paraId="35240BA5" w14:textId="77777777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26D8" w14:textId="77777777" w:rsidR="003B33C0" w:rsidRPr="00D50A7F" w:rsidRDefault="003B33C0" w:rsidP="00B55542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136B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DFE4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695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9A47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8211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8BB6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E2D" w14:textId="77777777" w:rsidR="003B33C0" w:rsidRPr="00D50A7F" w:rsidRDefault="003B33C0" w:rsidP="00B55542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5D4350" w14:paraId="5CC27B3A" w14:textId="77777777" w:rsidTr="003B33C0">
        <w:trPr>
          <w:gridAfter w:val="2"/>
          <w:wAfter w:w="4400" w:type="dxa"/>
          <w:trHeight w:val="2542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94BB" w14:textId="77777777" w:rsidR="003B33C0" w:rsidRPr="005D4350" w:rsidRDefault="003B33C0" w:rsidP="00B55542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«Истоминское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0F8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3511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7EC6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7B92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83CD" w14:textId="77777777" w:rsidR="003B33C0" w:rsidRPr="003B33C0" w:rsidRDefault="003B33C0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1A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E9B4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317,6</w:t>
            </w:r>
          </w:p>
        </w:tc>
      </w:tr>
      <w:tr w:rsidR="003B33C0" w:rsidRPr="005D4350" w14:paraId="0B3ABBBE" w14:textId="77777777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BEF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</w:t>
            </w:r>
            <w:r w:rsidRPr="005D4350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0DD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34DC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DAA0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BF6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C0E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E1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61B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3B33C0" w:rsidRPr="005D4350" w14:paraId="453395B3" w14:textId="77777777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3114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9ED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4E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FF80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8C78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AF8F" w14:textId="77777777" w:rsidR="003B33C0" w:rsidRPr="003B33C0" w:rsidRDefault="003B33C0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43A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78C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495,4</w:t>
            </w:r>
          </w:p>
        </w:tc>
      </w:tr>
      <w:tr w:rsidR="003B33C0" w:rsidRPr="005D4350" w14:paraId="22FE1C7C" w14:textId="77777777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CB18" w14:textId="77777777" w:rsidR="003B33C0" w:rsidRPr="00402DE1" w:rsidRDefault="003B33C0" w:rsidP="00B55542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7136341A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C83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197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249" w14:textId="77777777" w:rsidR="003B33C0" w:rsidRPr="005F30E6" w:rsidRDefault="003B33C0" w:rsidP="00B5554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S4800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E7FE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D3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9476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5687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</w:tr>
      <w:tr w:rsidR="003B33C0" w:rsidRPr="005D4350" w14:paraId="7639D05F" w14:textId="77777777" w:rsidTr="003B33C0">
        <w:trPr>
          <w:gridAfter w:val="2"/>
          <w:wAfter w:w="4400" w:type="dxa"/>
          <w:trHeight w:val="181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7AC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 xml:space="preserve">Иные межбюджетные трансферты на осуществление иных полномочий </w:t>
            </w:r>
          </w:p>
          <w:p w14:paraId="17A244B4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Аксайского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F1A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1DBF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1867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1689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6DEB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BCA5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B7A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</w:tr>
      <w:tr w:rsidR="003B33C0" w:rsidRPr="005D4350" w14:paraId="76A4BCC7" w14:textId="77777777" w:rsidTr="003B33C0">
        <w:trPr>
          <w:gridAfter w:val="2"/>
          <w:wAfter w:w="4400" w:type="dxa"/>
          <w:trHeight w:val="159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D08A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317BF3B5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BB8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014D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9966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C14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EDB2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B50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E46C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3B33C0" w:rsidRPr="005D4350" w14:paraId="37260065" w14:textId="77777777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0B51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14:paraId="5C1DE0FD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D74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211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3F1F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6F68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8A45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80B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C803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3B33C0" w:rsidRPr="005D4350" w14:paraId="00D81E6D" w14:textId="77777777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EC59" w14:textId="77777777" w:rsidR="003B33C0" w:rsidRPr="005D4350" w:rsidRDefault="003B33C0" w:rsidP="00B55542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DB02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E346" w14:textId="77777777" w:rsidR="003B33C0" w:rsidRPr="005D4350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BE89" w14:textId="77777777" w:rsidR="003B33C0" w:rsidRPr="00402DE1" w:rsidRDefault="003B33C0" w:rsidP="00B5554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59E5" w14:textId="77777777" w:rsidR="003B33C0" w:rsidRPr="00402DE1" w:rsidRDefault="003B33C0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503" w14:textId="77777777" w:rsidR="003B33C0" w:rsidRPr="003B33C0" w:rsidRDefault="003B33C0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6072" w14:textId="77777777" w:rsidR="003B33C0" w:rsidRPr="008523E8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C6A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3B33C0" w:rsidRPr="00B93126" w14:paraId="045F20AB" w14:textId="77777777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ECBF" w14:textId="77777777" w:rsidR="003B33C0" w:rsidRPr="003F364D" w:rsidRDefault="003B33C0" w:rsidP="00B55542">
            <w:pPr>
              <w:rPr>
                <w:sz w:val="28"/>
                <w:szCs w:val="28"/>
                <w:highlight w:val="yellow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  <w:p w14:paraId="5D6E6195" w14:textId="77777777" w:rsidR="003B33C0" w:rsidRPr="003F364D" w:rsidRDefault="003B33C0" w:rsidP="00B5554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82CB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4A3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2AD3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B300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D261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821,9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A2BD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FBCA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0,0</w:t>
            </w:r>
          </w:p>
        </w:tc>
      </w:tr>
      <w:tr w:rsidR="003B33C0" w:rsidRPr="00B93126" w14:paraId="7546BD75" w14:textId="77777777" w:rsidTr="003B33C0">
        <w:trPr>
          <w:gridAfter w:val="2"/>
          <w:wAfter w:w="4400" w:type="dxa"/>
          <w:trHeight w:val="1125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102" w14:textId="77777777" w:rsidR="003B33C0" w:rsidRPr="006D4E57" w:rsidRDefault="003B33C0" w:rsidP="00B55542">
            <w:pPr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>Расходы на реализацию инициативных проектов (</w:t>
            </w:r>
            <w:r w:rsidRPr="00E34D03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</w:t>
            </w:r>
            <w:r w:rsidR="00767AFE" w:rsidRPr="00767AFE">
              <w:rPr>
                <w:sz w:val="28"/>
                <w:szCs w:val="28"/>
              </w:rPr>
              <w:t>.</w:t>
            </w:r>
            <w:r w:rsidRPr="00E34D03">
              <w:rPr>
                <w:sz w:val="28"/>
                <w:szCs w:val="28"/>
              </w:rPr>
              <w:t>ный, ул. Первомайская, 10 в</w:t>
            </w:r>
            <w:r w:rsidRPr="00942E50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8F1B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CF6F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99E3" w14:textId="77777777" w:rsidR="003B33C0" w:rsidRPr="00B93126" w:rsidRDefault="003B33C0" w:rsidP="00B5554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05 100 </w:t>
            </w:r>
            <w:r>
              <w:rPr>
                <w:color w:val="000000"/>
                <w:sz w:val="28"/>
                <w:szCs w:val="28"/>
                <w:lang w:val="en-US"/>
              </w:rPr>
              <w:t>S4643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54A9" w14:textId="77777777" w:rsidR="003B33C0" w:rsidRPr="00B93126" w:rsidRDefault="003B33C0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9DE7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1959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7DD6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931" w14:textId="77777777" w:rsidR="003B33C0" w:rsidRPr="00B93126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33C0" w:rsidRPr="005D4350" w14:paraId="58127FC4" w14:textId="77777777" w:rsidTr="003B33C0">
        <w:trPr>
          <w:gridAfter w:val="2"/>
          <w:wAfter w:w="4400" w:type="dxa"/>
          <w:trHeight w:val="630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177B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</w:p>
          <w:p w14:paraId="4A94ABC4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4F20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5F0F" w14:textId="77777777" w:rsidR="003B33C0" w:rsidRPr="00171809" w:rsidRDefault="00171809" w:rsidP="00B555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9385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43AF" w14:textId="77777777" w:rsidR="003B33C0" w:rsidRPr="005D4350" w:rsidRDefault="003B33C0" w:rsidP="00B55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13 618,6</w:t>
            </w:r>
          </w:p>
        </w:tc>
      </w:tr>
    </w:tbl>
    <w:p w14:paraId="58BC7152" w14:textId="77777777" w:rsidR="00E761F8" w:rsidRPr="005D4350" w:rsidRDefault="00E761F8" w:rsidP="00E761F8"/>
    <w:p w14:paraId="50543EF0" w14:textId="77777777" w:rsidR="005D4350" w:rsidRPr="00767AFE" w:rsidRDefault="00767AFE" w:rsidP="005D4350">
      <w:pPr>
        <w:rPr>
          <w:sz w:val="28"/>
          <w:szCs w:val="28"/>
          <w:lang w:val="en-US"/>
        </w:rPr>
      </w:pPr>
      <w:r w:rsidRPr="00C61F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. </w:t>
      </w:r>
    </w:p>
    <w:p w14:paraId="4AFF6975" w14:textId="77777777" w:rsidR="00767AFE" w:rsidRDefault="00767AFE" w:rsidP="00FB5070">
      <w:pPr>
        <w:tabs>
          <w:tab w:val="left" w:pos="100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437D9967" w14:textId="77777777"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4472CD79" w14:textId="77777777"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0341789F" w14:textId="77777777"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01BD2131" w14:textId="77777777"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060BF4EE" w14:textId="5DAA643D" w:rsidR="005D4350" w:rsidRPr="005D4350" w:rsidRDefault="00FB5070" w:rsidP="00A57868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от </w:t>
      </w:r>
      <w:r w:rsidR="00767AFE">
        <w:rPr>
          <w:sz w:val="28"/>
          <w:szCs w:val="28"/>
          <w:lang w:val="en-US"/>
        </w:rPr>
        <w:t>28.</w:t>
      </w:r>
      <w:r w:rsidR="006B6F6F">
        <w:rPr>
          <w:sz w:val="28"/>
          <w:szCs w:val="28"/>
        </w:rPr>
        <w:t>1</w:t>
      </w:r>
      <w:r w:rsidR="00767AFE">
        <w:rPr>
          <w:sz w:val="28"/>
          <w:szCs w:val="28"/>
        </w:rPr>
        <w:t>1</w:t>
      </w:r>
      <w:r w:rsidRPr="00C61F7F">
        <w:rPr>
          <w:sz w:val="28"/>
          <w:szCs w:val="28"/>
        </w:rPr>
        <w:t xml:space="preserve">.2023 г. </w:t>
      </w:r>
      <w:r w:rsidR="00DA5542" w:rsidRPr="00C61F7F">
        <w:rPr>
          <w:sz w:val="28"/>
          <w:szCs w:val="28"/>
        </w:rPr>
        <w:t xml:space="preserve"> </w:t>
      </w:r>
      <w:r w:rsidRPr="00C61F7F">
        <w:rPr>
          <w:sz w:val="28"/>
          <w:szCs w:val="28"/>
        </w:rPr>
        <w:t xml:space="preserve">№ </w:t>
      </w:r>
      <w:r w:rsidR="00767AFE">
        <w:rPr>
          <w:sz w:val="28"/>
          <w:szCs w:val="28"/>
          <w:lang w:val="en-US"/>
        </w:rPr>
        <w:t>10</w:t>
      </w:r>
      <w:r w:rsidR="00526B30">
        <w:rPr>
          <w:sz w:val="28"/>
          <w:szCs w:val="28"/>
        </w:rPr>
        <w:t>0</w:t>
      </w:r>
    </w:p>
    <w:sectPr w:rsidR="005D4350" w:rsidRPr="005D4350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D020" w14:textId="77777777" w:rsidR="0098363D" w:rsidRDefault="0098363D">
      <w:r>
        <w:separator/>
      </w:r>
    </w:p>
  </w:endnote>
  <w:endnote w:type="continuationSeparator" w:id="0">
    <w:p w14:paraId="20BC1261" w14:textId="77777777" w:rsidR="0098363D" w:rsidRDefault="0098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E419" w14:textId="77777777" w:rsidR="00F976F3" w:rsidRDefault="00F976F3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186654" w14:textId="77777777" w:rsidR="00F976F3" w:rsidRDefault="00F976F3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E7CC" w14:textId="77777777" w:rsidR="00F976F3" w:rsidRDefault="00F976F3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56082A5D" w14:textId="77777777" w:rsidR="00F976F3" w:rsidRDefault="00F976F3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EF5C" w14:textId="77777777" w:rsidR="0098363D" w:rsidRDefault="0098363D">
      <w:r>
        <w:separator/>
      </w:r>
    </w:p>
  </w:footnote>
  <w:footnote w:type="continuationSeparator" w:id="0">
    <w:p w14:paraId="66DDAD6D" w14:textId="77777777" w:rsidR="0098363D" w:rsidRDefault="0098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DE7F" w14:textId="77777777" w:rsidR="00F976F3" w:rsidRDefault="00F976F3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67B0F7" w14:textId="77777777" w:rsidR="00F976F3" w:rsidRDefault="00F976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95386491">
    <w:abstractNumId w:val="13"/>
  </w:num>
  <w:num w:numId="2" w16cid:durableId="323820223">
    <w:abstractNumId w:val="7"/>
  </w:num>
  <w:num w:numId="3" w16cid:durableId="1725789467">
    <w:abstractNumId w:val="1"/>
  </w:num>
  <w:num w:numId="4" w16cid:durableId="2042779380">
    <w:abstractNumId w:val="3"/>
  </w:num>
  <w:num w:numId="5" w16cid:durableId="1887329855">
    <w:abstractNumId w:val="4"/>
  </w:num>
  <w:num w:numId="6" w16cid:durableId="992297243">
    <w:abstractNumId w:val="6"/>
  </w:num>
  <w:num w:numId="7" w16cid:durableId="319239122">
    <w:abstractNumId w:val="12"/>
  </w:num>
  <w:num w:numId="8" w16cid:durableId="759791448">
    <w:abstractNumId w:val="5"/>
  </w:num>
  <w:num w:numId="9" w16cid:durableId="1975328674">
    <w:abstractNumId w:val="8"/>
  </w:num>
  <w:num w:numId="10" w16cid:durableId="1596357279">
    <w:abstractNumId w:val="11"/>
  </w:num>
  <w:num w:numId="11" w16cid:durableId="713191457">
    <w:abstractNumId w:val="10"/>
  </w:num>
  <w:num w:numId="12" w16cid:durableId="238562497">
    <w:abstractNumId w:val="0"/>
  </w:num>
  <w:num w:numId="13" w16cid:durableId="2056268310">
    <w:abstractNumId w:val="14"/>
  </w:num>
  <w:num w:numId="14" w16cid:durableId="290215479">
    <w:abstractNumId w:val="2"/>
  </w:num>
  <w:num w:numId="15" w16cid:durableId="1382241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4772"/>
    <w:rsid w:val="001652F3"/>
    <w:rsid w:val="0016797F"/>
    <w:rsid w:val="001708F3"/>
    <w:rsid w:val="00170C4D"/>
    <w:rsid w:val="00171809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13B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09C4"/>
    <w:rsid w:val="001C138D"/>
    <w:rsid w:val="001C35A1"/>
    <w:rsid w:val="001C36B8"/>
    <w:rsid w:val="001C3BBD"/>
    <w:rsid w:val="001C3FF3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018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17DE8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6575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1DC8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16A6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0748"/>
    <w:rsid w:val="003A1D3C"/>
    <w:rsid w:val="003A1E49"/>
    <w:rsid w:val="003A2342"/>
    <w:rsid w:val="003A5A83"/>
    <w:rsid w:val="003A5BB9"/>
    <w:rsid w:val="003A635D"/>
    <w:rsid w:val="003A6553"/>
    <w:rsid w:val="003B02FA"/>
    <w:rsid w:val="003B03A7"/>
    <w:rsid w:val="003B262C"/>
    <w:rsid w:val="003B266B"/>
    <w:rsid w:val="003B2C33"/>
    <w:rsid w:val="003B2F99"/>
    <w:rsid w:val="003B33C0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1BF"/>
    <w:rsid w:val="004936B3"/>
    <w:rsid w:val="0049460F"/>
    <w:rsid w:val="004950C6"/>
    <w:rsid w:val="00495E03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027D"/>
    <w:rsid w:val="004D1639"/>
    <w:rsid w:val="004D18B0"/>
    <w:rsid w:val="004D1A5C"/>
    <w:rsid w:val="004D1D6B"/>
    <w:rsid w:val="004D1E7D"/>
    <w:rsid w:val="004D5B44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26B30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47B2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5F7BE2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B6F6F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C7AC1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31B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67AFE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735F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2A7F"/>
    <w:rsid w:val="008B52CB"/>
    <w:rsid w:val="008B62B4"/>
    <w:rsid w:val="008C0A3D"/>
    <w:rsid w:val="008C1272"/>
    <w:rsid w:val="008C1438"/>
    <w:rsid w:val="008C1A1D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5BF8"/>
    <w:rsid w:val="009575FA"/>
    <w:rsid w:val="009601E5"/>
    <w:rsid w:val="00960989"/>
    <w:rsid w:val="0096109D"/>
    <w:rsid w:val="00961354"/>
    <w:rsid w:val="009623E2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63D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868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575E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0A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53C4"/>
    <w:rsid w:val="00C65883"/>
    <w:rsid w:val="00C65B82"/>
    <w:rsid w:val="00C65F01"/>
    <w:rsid w:val="00C665EC"/>
    <w:rsid w:val="00C672DA"/>
    <w:rsid w:val="00C714FE"/>
    <w:rsid w:val="00C7366D"/>
    <w:rsid w:val="00C736A6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769E9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A41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1F8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C6B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248F"/>
    <w:rsid w:val="00F73DAB"/>
    <w:rsid w:val="00F73F7D"/>
    <w:rsid w:val="00F741A5"/>
    <w:rsid w:val="00F742A0"/>
    <w:rsid w:val="00F7454B"/>
    <w:rsid w:val="00F749CC"/>
    <w:rsid w:val="00F81763"/>
    <w:rsid w:val="00F82DAD"/>
    <w:rsid w:val="00F84954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976F3"/>
    <w:rsid w:val="00FA0264"/>
    <w:rsid w:val="00FA0770"/>
    <w:rsid w:val="00FA5CC2"/>
    <w:rsid w:val="00FA674E"/>
    <w:rsid w:val="00FA7D70"/>
    <w:rsid w:val="00FB0E1A"/>
    <w:rsid w:val="00FB11F7"/>
    <w:rsid w:val="00FB12C6"/>
    <w:rsid w:val="00FB2213"/>
    <w:rsid w:val="00FB4D9F"/>
    <w:rsid w:val="00FB5070"/>
    <w:rsid w:val="00FB5C2A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5159"/>
    <w:rsid w:val="00FE5A8A"/>
    <w:rsid w:val="00FF05F6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A7F88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144E-AB56-4907-BBFB-5C1213F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57</Pages>
  <Words>9528</Words>
  <Characters>64378</Characters>
  <Application>Microsoft Office Word</Application>
  <DocSecurity>0</DocSecurity>
  <Lines>536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5</cp:revision>
  <cp:lastPrinted>2022-11-17T10:42:00Z</cp:lastPrinted>
  <dcterms:created xsi:type="dcterms:W3CDTF">2023-11-23T12:49:00Z</dcterms:created>
  <dcterms:modified xsi:type="dcterms:W3CDTF">2023-12-01T11:37:00Z</dcterms:modified>
</cp:coreProperties>
</file>