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B5" w:rsidRPr="00CD60B5" w:rsidRDefault="00CD60B5" w:rsidP="00CD60B5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85775" cy="828675"/>
            <wp:effectExtent l="19050" t="0" r="9525" b="0"/>
            <wp:docPr id="1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B5" w:rsidRPr="00CD60B5" w:rsidRDefault="00CD60B5" w:rsidP="00CD6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0B5">
        <w:rPr>
          <w:rFonts w:ascii="Times New Roman" w:hAnsi="Times New Roman" w:cs="Times New Roman"/>
          <w:sz w:val="28"/>
          <w:szCs w:val="28"/>
        </w:rPr>
        <w:t xml:space="preserve">АДМИНИСТРАЦИЯ ИСТОМИНСКОГО СЕЛЬСКОГО ПОСЕЛЕНИЯ </w:t>
      </w:r>
    </w:p>
    <w:p w:rsidR="00CD60B5" w:rsidRDefault="00CD60B5" w:rsidP="00CD6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0B5">
        <w:rPr>
          <w:rFonts w:ascii="Times New Roman" w:hAnsi="Times New Roman" w:cs="Times New Roman"/>
          <w:sz w:val="28"/>
          <w:szCs w:val="28"/>
        </w:rPr>
        <w:t>АКСАЙСКОГО РАЙОНА РОСТОВСКОЙ ОБЛАСТИ</w:t>
      </w:r>
    </w:p>
    <w:p w:rsidR="00CD60B5" w:rsidRPr="00CD60B5" w:rsidRDefault="00CD60B5" w:rsidP="00CD6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0B5" w:rsidRPr="00CD60B5" w:rsidRDefault="00CD60B5" w:rsidP="00CD60B5">
      <w:pPr>
        <w:widowControl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D60B5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BE7EC3" w:rsidRPr="00CD60B5" w:rsidRDefault="001D5E48" w:rsidP="00CD60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26.03.2019г</w:t>
      </w:r>
      <w:r w:rsidR="00CD60B5" w:rsidRPr="00CD60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CD60B5">
        <w:rPr>
          <w:rFonts w:ascii="Times New Roman" w:hAnsi="Times New Roman" w:cs="Times New Roman"/>
          <w:sz w:val="26"/>
          <w:szCs w:val="26"/>
        </w:rPr>
        <w:t xml:space="preserve">                       № 80/2</w:t>
      </w:r>
    </w:p>
    <w:p w:rsidR="00BE7EC3" w:rsidRPr="00131776" w:rsidRDefault="00BE7EC3" w:rsidP="00BE7EC3">
      <w:pPr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х. Островского</w:t>
      </w:r>
    </w:p>
    <w:p w:rsidR="00D12788" w:rsidRDefault="00D12788" w:rsidP="00D127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2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</w:t>
      </w:r>
    </w:p>
    <w:p w:rsidR="00D12788" w:rsidRPr="000225A6" w:rsidRDefault="00D12788" w:rsidP="00D127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25A6">
        <w:rPr>
          <w:rFonts w:ascii="Times New Roman" w:hAnsi="Times New Roman" w:cs="Times New Roman"/>
          <w:b/>
          <w:sz w:val="26"/>
          <w:szCs w:val="26"/>
        </w:rPr>
        <w:t xml:space="preserve">в постановление  администрации  </w:t>
      </w:r>
    </w:p>
    <w:p w:rsidR="00D12788" w:rsidRPr="000225A6" w:rsidRDefault="00D12788" w:rsidP="00D127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25A6">
        <w:rPr>
          <w:rFonts w:ascii="Times New Roman" w:hAnsi="Times New Roman" w:cs="Times New Roman"/>
          <w:b/>
          <w:sz w:val="26"/>
          <w:szCs w:val="26"/>
        </w:rPr>
        <w:t>Истоминского сельского поселения от 29</w:t>
      </w:r>
      <w:r>
        <w:rPr>
          <w:rFonts w:ascii="Times New Roman" w:hAnsi="Times New Roman" w:cs="Times New Roman"/>
          <w:b/>
          <w:sz w:val="26"/>
          <w:szCs w:val="26"/>
        </w:rPr>
        <w:t>.12</w:t>
      </w:r>
      <w:r w:rsidRPr="000225A6">
        <w:rPr>
          <w:rFonts w:ascii="Times New Roman" w:hAnsi="Times New Roman" w:cs="Times New Roman"/>
          <w:b/>
          <w:sz w:val="26"/>
          <w:szCs w:val="26"/>
        </w:rPr>
        <w:t>.2018</w:t>
      </w:r>
      <w:r>
        <w:rPr>
          <w:rFonts w:ascii="Times New Roman" w:hAnsi="Times New Roman" w:cs="Times New Roman"/>
          <w:b/>
          <w:sz w:val="26"/>
          <w:szCs w:val="26"/>
        </w:rPr>
        <w:t xml:space="preserve"> г № 313</w:t>
      </w:r>
    </w:p>
    <w:p w:rsidR="00D12788" w:rsidRPr="000225A6" w:rsidRDefault="00D12788" w:rsidP="00D127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25A6">
        <w:rPr>
          <w:rFonts w:ascii="Times New Roman" w:hAnsi="Times New Roman" w:cs="Times New Roman"/>
          <w:b/>
          <w:sz w:val="26"/>
          <w:szCs w:val="26"/>
        </w:rPr>
        <w:t>Об утверждении плана реализации муниципальной программы</w:t>
      </w:r>
    </w:p>
    <w:p w:rsidR="00D12788" w:rsidRPr="000225A6" w:rsidRDefault="00D12788" w:rsidP="00D12788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0225A6">
        <w:rPr>
          <w:rFonts w:ascii="Times New Roman" w:hAnsi="Times New Roman" w:cs="Times New Roman"/>
          <w:b/>
          <w:kern w:val="2"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kern w:val="2"/>
          <w:sz w:val="26"/>
          <w:szCs w:val="26"/>
        </w:rPr>
        <w:t>Культура</w:t>
      </w:r>
      <w:r w:rsidRPr="000225A6">
        <w:rPr>
          <w:rFonts w:ascii="Times New Roman" w:hAnsi="Times New Roman" w:cs="Times New Roman"/>
          <w:b/>
          <w:kern w:val="2"/>
          <w:sz w:val="26"/>
          <w:szCs w:val="26"/>
        </w:rPr>
        <w:t>» на 2019г.</w:t>
      </w:r>
    </w:p>
    <w:p w:rsidR="00BE7EC3" w:rsidRPr="00131776" w:rsidRDefault="00BE7EC3" w:rsidP="00BE7E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1D5E48" w:rsidRPr="00131776" w:rsidRDefault="00BE7EC3" w:rsidP="001D5E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</w:t>
      </w:r>
      <w:r w:rsidR="001D5E48">
        <w:rPr>
          <w:rFonts w:ascii="Times New Roman" w:hAnsi="Times New Roman" w:cs="Times New Roman"/>
          <w:sz w:val="26"/>
          <w:szCs w:val="26"/>
        </w:rPr>
        <w:t xml:space="preserve"> </w:t>
      </w:r>
      <w:r w:rsidR="001D5E48" w:rsidRPr="001D5E48">
        <w:rPr>
          <w:rFonts w:ascii="Times New Roman" w:hAnsi="Times New Roman" w:cs="Times New Roman"/>
          <w:sz w:val="26"/>
          <w:szCs w:val="26"/>
        </w:rPr>
        <w:t xml:space="preserve">от 07.08.2018                 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:rsidR="00BE7EC3" w:rsidRPr="00131776" w:rsidRDefault="00BE7EC3" w:rsidP="00BE7E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EC3" w:rsidRPr="00131776" w:rsidRDefault="00BE7EC3" w:rsidP="00BE7EC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b/>
          <w:spacing w:val="60"/>
          <w:sz w:val="26"/>
          <w:szCs w:val="26"/>
        </w:rPr>
        <w:t>ПОСТАНОВЛЯ</w:t>
      </w:r>
      <w:r>
        <w:rPr>
          <w:rFonts w:ascii="Times New Roman" w:hAnsi="Times New Roman" w:cs="Times New Roman"/>
          <w:b/>
          <w:spacing w:val="60"/>
          <w:sz w:val="26"/>
          <w:szCs w:val="26"/>
        </w:rPr>
        <w:t>Ю</w:t>
      </w:r>
      <w:r w:rsidRPr="00131776">
        <w:rPr>
          <w:rFonts w:ascii="Times New Roman" w:hAnsi="Times New Roman" w:cs="Times New Roman"/>
          <w:b/>
          <w:spacing w:val="60"/>
          <w:sz w:val="26"/>
          <w:szCs w:val="26"/>
        </w:rPr>
        <w:t>:</w:t>
      </w:r>
    </w:p>
    <w:p w:rsidR="00BE7EC3" w:rsidRPr="00131776" w:rsidRDefault="00D12788" w:rsidP="00BE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</w:t>
      </w:r>
      <w:r w:rsidR="00BE7EC3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E7EC3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реализации муниципальной программы «</w:t>
      </w:r>
      <w:r w:rsidR="00BE7EC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Культура</w:t>
      </w:r>
      <w:r w:rsidR="00BE7EC3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Истоминского сельского поселения на</w:t>
      </w:r>
      <w:r w:rsidR="00BE7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год, </w:t>
      </w:r>
      <w:r w:rsidR="00BE7EC3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1.</w:t>
      </w:r>
    </w:p>
    <w:p w:rsidR="00BE7EC3" w:rsidRDefault="00BE7EC3" w:rsidP="00BE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2. Разместить постановление на официальном сайте Администрации Истоминского сельского поселения.</w:t>
      </w:r>
    </w:p>
    <w:p w:rsidR="00BE7EC3" w:rsidRPr="00131776" w:rsidRDefault="00BE7EC3" w:rsidP="00BE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</w:t>
      </w: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Сектору экономики и финансов   администрации Истоминского сельского поселения обеспечить исполнение плана реализации, указанного в пункте 1 настоящего постановления.</w:t>
      </w:r>
    </w:p>
    <w:p w:rsidR="00BE7EC3" w:rsidRPr="00131776" w:rsidRDefault="00BE7EC3" w:rsidP="00BE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</w:t>
      </w: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. 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BE7EC3" w:rsidRPr="00131776" w:rsidRDefault="00BE7EC3" w:rsidP="00BE7E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EC3" w:rsidRPr="00131776" w:rsidRDefault="00BE7EC3" w:rsidP="00BE7E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BE7EC3" w:rsidRPr="00131776" w:rsidRDefault="00BE7EC3" w:rsidP="00BE7EC3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BE7EC3" w:rsidRPr="00131776" w:rsidRDefault="00BE7EC3" w:rsidP="00BE7EC3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Истоминского сельского поселения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О.А Калинина </w:t>
      </w:r>
    </w:p>
    <w:p w:rsidR="00BE7EC3" w:rsidRPr="00131776" w:rsidRDefault="00BE7EC3" w:rsidP="00BE7EC3">
      <w:pPr>
        <w:rPr>
          <w:rFonts w:ascii="Times New Roman" w:hAnsi="Times New Roman" w:cs="Times New Roman"/>
          <w:sz w:val="26"/>
          <w:szCs w:val="26"/>
        </w:rPr>
      </w:pPr>
    </w:p>
    <w:p w:rsidR="00BE7EC3" w:rsidRDefault="00BE7EC3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CD60B5" w:rsidRDefault="00CD60B5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BE7EC3" w:rsidRPr="00DC69C8" w:rsidRDefault="00CD60B5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Постановление</w:t>
      </w:r>
      <w:r w:rsidR="00BE7EC3" w:rsidRPr="00DC69C8">
        <w:rPr>
          <w:rFonts w:ascii="Times New Roman" w:hAnsi="Times New Roman" w:cs="Times New Roman"/>
          <w:kern w:val="2"/>
          <w:sz w:val="20"/>
          <w:szCs w:val="20"/>
        </w:rPr>
        <w:t xml:space="preserve"> вносит</w:t>
      </w:r>
    </w:p>
    <w:p w:rsidR="00BE7EC3" w:rsidRPr="00DC69C8" w:rsidRDefault="00BE7EC3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DC69C8">
        <w:rPr>
          <w:rFonts w:ascii="Times New Roman" w:hAnsi="Times New Roman" w:cs="Times New Roman"/>
          <w:kern w:val="2"/>
          <w:sz w:val="20"/>
          <w:szCs w:val="20"/>
        </w:rPr>
        <w:t xml:space="preserve">Старший инспектор </w:t>
      </w:r>
      <w:r w:rsidR="00CD60B5">
        <w:rPr>
          <w:rFonts w:ascii="Times New Roman" w:hAnsi="Times New Roman" w:cs="Times New Roman"/>
          <w:kern w:val="2"/>
          <w:sz w:val="20"/>
          <w:szCs w:val="20"/>
        </w:rPr>
        <w:t>Лякина А.А.</w:t>
      </w:r>
    </w:p>
    <w:p w:rsidR="00BE7EC3" w:rsidRPr="005250FB" w:rsidRDefault="00BE7EC3" w:rsidP="00BE7EC3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  <w:sectPr w:rsidR="00BE7EC3" w:rsidRPr="005250FB" w:rsidSect="00BE7EC3">
          <w:pgSz w:w="11906" w:h="16838"/>
          <w:pgMar w:top="709" w:right="851" w:bottom="720" w:left="1134" w:header="709" w:footer="709" w:gutter="0"/>
          <w:cols w:space="720"/>
          <w:docGrid w:linePitch="381"/>
        </w:sectPr>
      </w:pPr>
    </w:p>
    <w:p w:rsidR="00BE7EC3" w:rsidRDefault="00BE7EC3" w:rsidP="00BE7E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648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 постановлению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7EC3" w:rsidRDefault="00BE7EC3" w:rsidP="00BE7E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BE7EC3" w:rsidRDefault="00BE7EC3" w:rsidP="00BE7E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Истоминского сельского поселения </w:t>
      </w:r>
    </w:p>
    <w:p w:rsidR="00BE7EC3" w:rsidRPr="00AF6485" w:rsidRDefault="00BE7EC3" w:rsidP="00BE7E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820A4">
        <w:rPr>
          <w:rFonts w:ascii="Times New Roman" w:eastAsia="Calibri" w:hAnsi="Times New Roman" w:cs="Times New Roman"/>
          <w:sz w:val="24"/>
          <w:szCs w:val="24"/>
        </w:rPr>
        <w:t>26.03.2019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1820A4">
        <w:rPr>
          <w:rFonts w:ascii="Times New Roman" w:eastAsia="Calibri" w:hAnsi="Times New Roman" w:cs="Times New Roman"/>
          <w:sz w:val="24"/>
          <w:szCs w:val="24"/>
        </w:rPr>
        <w:t>80/2</w:t>
      </w:r>
    </w:p>
    <w:p w:rsidR="00BE7EC3" w:rsidRPr="005250FB" w:rsidRDefault="00BE7EC3" w:rsidP="00BE7EC3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EC3" w:rsidRDefault="00BE7EC3" w:rsidP="00BE7EC3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0FB">
        <w:rPr>
          <w:rFonts w:ascii="Times New Roman" w:eastAsia="Calibri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  <w:r w:rsidRPr="00DC69C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Культура</w:t>
      </w:r>
      <w:r w:rsidRPr="00DC69C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 2019</w:t>
      </w:r>
      <w:r w:rsidRPr="005250F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E7EC3" w:rsidRDefault="00BE7EC3" w:rsidP="00BE7EC3">
      <w:pPr>
        <w:tabs>
          <w:tab w:val="left" w:pos="975"/>
        </w:tabs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36"/>
        <w:gridCol w:w="2194"/>
        <w:gridCol w:w="2408"/>
        <w:gridCol w:w="1701"/>
        <w:gridCol w:w="993"/>
        <w:gridCol w:w="2409"/>
        <w:gridCol w:w="1276"/>
      </w:tblGrid>
      <w:tr w:rsidR="00BE7EC3" w:rsidRPr="0093771B" w:rsidTr="00506BC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E7EC3" w:rsidRPr="0093771B" w:rsidTr="00506BC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BE7EC3" w:rsidRPr="0081092A" w:rsidTr="00506BC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08"/>
        <w:tblW w:w="148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36"/>
        <w:gridCol w:w="2194"/>
        <w:gridCol w:w="2625"/>
        <w:gridCol w:w="1484"/>
        <w:gridCol w:w="992"/>
        <w:gridCol w:w="2410"/>
        <w:gridCol w:w="1276"/>
      </w:tblGrid>
      <w:tr w:rsidR="00BE7EC3" w:rsidRPr="0081092A" w:rsidTr="00F90896">
        <w:trPr>
          <w:tblHeader/>
          <w:tblCellSpacing w:w="5" w:type="nil"/>
        </w:trPr>
        <w:tc>
          <w:tcPr>
            <w:tcW w:w="567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7EC3" w:rsidRPr="0081092A" w:rsidTr="00F90896">
        <w:trPr>
          <w:tblCellSpacing w:w="5" w:type="nil"/>
        </w:trPr>
        <w:tc>
          <w:tcPr>
            <w:tcW w:w="567" w:type="dxa"/>
          </w:tcPr>
          <w:p w:rsidR="00BE7EC3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BE7EC3" w:rsidRPr="0081092A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  <w:p w:rsidR="00BE7EC3" w:rsidRPr="0081092A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«Сельские дома культуры»</w:t>
            </w:r>
          </w:p>
          <w:p w:rsidR="00BE7EC3" w:rsidRPr="0081092A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94" w:type="dxa"/>
          </w:tcPr>
          <w:p w:rsidR="00BE7EC3" w:rsidRPr="0081092A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81092A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2625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4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C3" w:rsidRPr="0081092A" w:rsidRDefault="00973D8B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6240</w:t>
            </w:r>
            <w:r w:rsidR="00C155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,8</w:t>
            </w:r>
          </w:p>
        </w:tc>
        <w:tc>
          <w:tcPr>
            <w:tcW w:w="2410" w:type="dxa"/>
          </w:tcPr>
          <w:p w:rsidR="00BE7EC3" w:rsidRPr="0081092A" w:rsidRDefault="00973D8B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6240</w:t>
            </w:r>
            <w:r w:rsidR="00C155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,8</w:t>
            </w:r>
          </w:p>
        </w:tc>
        <w:tc>
          <w:tcPr>
            <w:tcW w:w="1276" w:type="dxa"/>
          </w:tcPr>
          <w:p w:rsidR="00BE7EC3" w:rsidRPr="0081092A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EC3" w:rsidRPr="0093771B" w:rsidTr="00F90896">
        <w:trPr>
          <w:trHeight w:val="1530"/>
          <w:tblCellSpacing w:w="5" w:type="nil"/>
        </w:trPr>
        <w:tc>
          <w:tcPr>
            <w:tcW w:w="567" w:type="dxa"/>
          </w:tcPr>
          <w:p w:rsidR="00BE7EC3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36" w:type="dxa"/>
          </w:tcPr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:rsidR="00F90896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учреждений Истоминског</w:t>
            </w:r>
            <w:r w:rsidR="00F90896"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506BC9" w:rsidRPr="00F90896" w:rsidRDefault="00506BC9" w:rsidP="00F9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состояние объектов культурного наследия;</w:t>
            </w:r>
          </w:p>
          <w:p w:rsidR="00BE7EC3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484" w:type="dxa"/>
          </w:tcPr>
          <w:p w:rsidR="00BE7EC3" w:rsidRPr="00F90896" w:rsidRDefault="00BE7EC3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D412D9" w:rsidRPr="00D412D9" w:rsidRDefault="00D412D9" w:rsidP="00D412D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5645,8</w:t>
            </w:r>
          </w:p>
          <w:p w:rsidR="00BE7EC3" w:rsidRPr="00D412D9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2D9" w:rsidRPr="00D412D9" w:rsidRDefault="00D412D9" w:rsidP="00D412D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5645,8</w:t>
            </w:r>
          </w:p>
          <w:p w:rsidR="00BE7EC3" w:rsidRPr="00D412D9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2D9" w:rsidRPr="00E6483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EC3" w:rsidRPr="0093771B" w:rsidTr="00F90896">
        <w:trPr>
          <w:trHeight w:val="1575"/>
          <w:tblCellSpacing w:w="5" w:type="nil"/>
        </w:trPr>
        <w:tc>
          <w:tcPr>
            <w:tcW w:w="567" w:type="dxa"/>
          </w:tcPr>
          <w:p w:rsidR="00BE7EC3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336" w:type="dxa"/>
          </w:tcPr>
          <w:p w:rsidR="00BE7EC3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:rsidR="00BE7EC3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2194" w:type="dxa"/>
          </w:tcPr>
          <w:p w:rsidR="00BE7EC3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BE7EC3" w:rsidRPr="00F90896" w:rsidRDefault="00506BC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484" w:type="dxa"/>
          </w:tcPr>
          <w:p w:rsidR="00BE7EC3" w:rsidRPr="00F90896" w:rsidRDefault="00506BC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D412D9" w:rsidRPr="00D412D9" w:rsidRDefault="00C15566" w:rsidP="00D412D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D412D9"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00,0</w:t>
            </w:r>
          </w:p>
          <w:p w:rsidR="00BE7EC3" w:rsidRPr="00D412D9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2D9" w:rsidRPr="00D412D9" w:rsidRDefault="00C15566" w:rsidP="00D412D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D412D9"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00,0</w:t>
            </w:r>
          </w:p>
          <w:p w:rsidR="00BE7EC3" w:rsidRPr="00D412D9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C3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DAF" w:rsidRPr="0093771B" w:rsidTr="00F90896">
        <w:trPr>
          <w:trHeight w:val="1230"/>
          <w:tblCellSpacing w:w="5" w:type="nil"/>
        </w:trPr>
        <w:tc>
          <w:tcPr>
            <w:tcW w:w="567" w:type="dxa"/>
          </w:tcPr>
          <w:p w:rsidR="00301DAF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36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 w:rsidR="00301DAF"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1.3</w:t>
            </w:r>
          </w:p>
          <w:p w:rsidR="00301DAF" w:rsidRPr="00F90896" w:rsidRDefault="00301DAF" w:rsidP="00F9089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2194" w:type="dxa"/>
          </w:tcPr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301DAF" w:rsidRPr="00F90896" w:rsidRDefault="003D3C63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484" w:type="dxa"/>
          </w:tcPr>
          <w:p w:rsidR="00301DAF" w:rsidRPr="00F90896" w:rsidRDefault="00506BC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480,0</w:t>
            </w:r>
          </w:p>
        </w:tc>
        <w:tc>
          <w:tcPr>
            <w:tcW w:w="2410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0896" w:rsidRPr="0093771B" w:rsidTr="00F90896">
        <w:trPr>
          <w:trHeight w:val="1439"/>
          <w:tblCellSpacing w:w="5" w:type="nil"/>
        </w:trPr>
        <w:tc>
          <w:tcPr>
            <w:tcW w:w="567" w:type="dxa"/>
          </w:tcPr>
          <w:p w:rsidR="00F90896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36" w:type="dxa"/>
          </w:tcPr>
          <w:p w:rsidR="00F90896" w:rsidRPr="00F90896" w:rsidRDefault="00F90896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:rsidR="00F90896" w:rsidRPr="00F90896" w:rsidRDefault="00F90896" w:rsidP="00F908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2194" w:type="dxa"/>
          </w:tcPr>
          <w:p w:rsidR="00F90896" w:rsidRPr="00F90896" w:rsidRDefault="00F90896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F90896" w:rsidRPr="00F90896" w:rsidRDefault="0070377C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качества деяте</w:t>
            </w:r>
            <w:r w:rsidR="00F90896" w:rsidRPr="00F90896">
              <w:rPr>
                <w:rFonts w:ascii="Times New Roman" w:hAnsi="Times New Roman" w:cs="Times New Roman"/>
                <w:sz w:val="24"/>
                <w:szCs w:val="24"/>
              </w:rPr>
              <w:t>льности работников культуры.</w:t>
            </w:r>
          </w:p>
        </w:tc>
        <w:tc>
          <w:tcPr>
            <w:tcW w:w="1484" w:type="dxa"/>
          </w:tcPr>
          <w:p w:rsidR="00F90896" w:rsidRPr="00F90896" w:rsidRDefault="00F90896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F90896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2410" w:type="dxa"/>
          </w:tcPr>
          <w:p w:rsidR="00F90896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F90896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DAF" w:rsidRPr="0093771B" w:rsidTr="00F90896">
        <w:trPr>
          <w:trHeight w:val="1427"/>
          <w:tblCellSpacing w:w="5" w:type="nil"/>
        </w:trPr>
        <w:tc>
          <w:tcPr>
            <w:tcW w:w="567" w:type="dxa"/>
          </w:tcPr>
          <w:p w:rsidR="00301DAF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36" w:type="dxa"/>
          </w:tcPr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</w:t>
            </w:r>
          </w:p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культурно-досуговых мероприятий.</w:t>
            </w:r>
          </w:p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301DAF" w:rsidRPr="00F90896" w:rsidRDefault="00E6483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населения, охваченного культурным досугом и отдыхом</w:t>
            </w:r>
          </w:p>
        </w:tc>
        <w:tc>
          <w:tcPr>
            <w:tcW w:w="1484" w:type="dxa"/>
          </w:tcPr>
          <w:p w:rsidR="00301DAF" w:rsidRPr="00F90896" w:rsidRDefault="00506BC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D412D9" w:rsidRPr="00D412D9" w:rsidRDefault="00D412D9" w:rsidP="00D41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D412D9" w:rsidRDefault="00301DAF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2D9" w:rsidRPr="00D412D9" w:rsidRDefault="00D412D9" w:rsidP="00D41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D412D9" w:rsidRDefault="00301DAF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2D9" w:rsidRPr="00D412D9" w:rsidRDefault="00D412D9" w:rsidP="00D41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D412D9" w:rsidRDefault="00301DAF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AF" w:rsidRPr="0093771B" w:rsidTr="00F90896">
        <w:trPr>
          <w:trHeight w:val="1043"/>
          <w:tblCellSpacing w:w="5" w:type="nil"/>
        </w:trPr>
        <w:tc>
          <w:tcPr>
            <w:tcW w:w="567" w:type="dxa"/>
          </w:tcPr>
          <w:p w:rsidR="00301DAF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  <w:p w:rsidR="00506BC9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«Памятники»</w:t>
            </w:r>
          </w:p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3D3C63" w:rsidRPr="00F90896" w:rsidRDefault="003D3C6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F90896" w:rsidRDefault="00301DAF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D3C63" w:rsidRPr="00F90896" w:rsidRDefault="003D3C6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F90896" w:rsidRDefault="00301DAF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DAF" w:rsidRPr="00D412D9" w:rsidRDefault="00C15566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65,0</w:t>
            </w:r>
          </w:p>
        </w:tc>
        <w:tc>
          <w:tcPr>
            <w:tcW w:w="2410" w:type="dxa"/>
          </w:tcPr>
          <w:p w:rsidR="00301DAF" w:rsidRPr="00D412D9" w:rsidRDefault="00C15566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65,0</w:t>
            </w:r>
          </w:p>
        </w:tc>
        <w:tc>
          <w:tcPr>
            <w:tcW w:w="1276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DAF" w:rsidRPr="0093771B" w:rsidTr="00F90896">
        <w:trPr>
          <w:trHeight w:val="1188"/>
          <w:tblCellSpacing w:w="5" w:type="nil"/>
        </w:trPr>
        <w:tc>
          <w:tcPr>
            <w:tcW w:w="567" w:type="dxa"/>
          </w:tcPr>
          <w:p w:rsidR="00301DAF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336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содержанию и текущему ремонту памятников</w:t>
            </w:r>
          </w:p>
        </w:tc>
        <w:tc>
          <w:tcPr>
            <w:tcW w:w="2194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301DAF" w:rsidRPr="00F90896" w:rsidRDefault="003D3C63" w:rsidP="00F9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состояние </w:t>
            </w:r>
            <w:r w:rsidRPr="00F90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памятников павшим в ВОВ</w:t>
            </w:r>
          </w:p>
        </w:tc>
        <w:tc>
          <w:tcPr>
            <w:tcW w:w="1484" w:type="dxa"/>
          </w:tcPr>
          <w:p w:rsidR="00301DAF" w:rsidRPr="00F90896" w:rsidRDefault="00506BC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301DAF" w:rsidRPr="00D412D9" w:rsidRDefault="00C15566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65,0</w:t>
            </w:r>
          </w:p>
        </w:tc>
        <w:tc>
          <w:tcPr>
            <w:tcW w:w="2410" w:type="dxa"/>
          </w:tcPr>
          <w:p w:rsidR="00301DAF" w:rsidRPr="00D412D9" w:rsidRDefault="00C15566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65,0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412D9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EC3" w:rsidRPr="0093771B" w:rsidTr="00F90896">
        <w:trPr>
          <w:tblCellSpacing w:w="5" w:type="nil"/>
        </w:trPr>
        <w:tc>
          <w:tcPr>
            <w:tcW w:w="567" w:type="dxa"/>
          </w:tcPr>
          <w:p w:rsidR="00BE7EC3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36" w:type="dxa"/>
          </w:tcPr>
          <w:p w:rsidR="003D3C6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3D3C63" w:rsidRPr="00F90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4839" w:rsidRPr="00F90896" w:rsidRDefault="00E6483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BE7EC3" w:rsidRPr="00F90896" w:rsidRDefault="00E6483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Улучшения технического состояния мемориалов и памятников.</w:t>
            </w:r>
          </w:p>
        </w:tc>
        <w:tc>
          <w:tcPr>
            <w:tcW w:w="1484" w:type="dxa"/>
          </w:tcPr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BE7EC3" w:rsidRPr="00F90896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BE7EC3" w:rsidRPr="00F90896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EC3" w:rsidRPr="00F90896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BE7EC3" w:rsidRPr="00F90896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C3" w:rsidRPr="00E64839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F7D0F" w:rsidRDefault="006F7D0F" w:rsidP="00BE7EC3">
      <w:pPr>
        <w:spacing w:after="0" w:line="240" w:lineRule="auto"/>
        <w:jc w:val="right"/>
      </w:pPr>
    </w:p>
    <w:sectPr w:rsidR="006F7D0F" w:rsidSect="00BE7E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EC3"/>
    <w:rsid w:val="00094E1A"/>
    <w:rsid w:val="000B12E9"/>
    <w:rsid w:val="001820A4"/>
    <w:rsid w:val="001D5E48"/>
    <w:rsid w:val="00301DAF"/>
    <w:rsid w:val="0036053A"/>
    <w:rsid w:val="003D3C63"/>
    <w:rsid w:val="00476CE3"/>
    <w:rsid w:val="00506BC9"/>
    <w:rsid w:val="00672A86"/>
    <w:rsid w:val="006F7D0F"/>
    <w:rsid w:val="0070377C"/>
    <w:rsid w:val="0074107C"/>
    <w:rsid w:val="007B6823"/>
    <w:rsid w:val="0081092A"/>
    <w:rsid w:val="0081595D"/>
    <w:rsid w:val="008408D1"/>
    <w:rsid w:val="009007D1"/>
    <w:rsid w:val="00973D8B"/>
    <w:rsid w:val="009A766C"/>
    <w:rsid w:val="009D2C4B"/>
    <w:rsid w:val="00BB72D8"/>
    <w:rsid w:val="00BC5D7E"/>
    <w:rsid w:val="00BE7EC3"/>
    <w:rsid w:val="00C15566"/>
    <w:rsid w:val="00CD60B5"/>
    <w:rsid w:val="00D12788"/>
    <w:rsid w:val="00D412D9"/>
    <w:rsid w:val="00E00483"/>
    <w:rsid w:val="00E64839"/>
    <w:rsid w:val="00F9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C3"/>
  </w:style>
  <w:style w:type="paragraph" w:styleId="1">
    <w:name w:val="heading 1"/>
    <w:basedOn w:val="a"/>
    <w:next w:val="a"/>
    <w:link w:val="10"/>
    <w:uiPriority w:val="99"/>
    <w:qFormat/>
    <w:rsid w:val="00BE7EC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EC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Cell">
    <w:name w:val="ConsPlusCell"/>
    <w:uiPriority w:val="99"/>
    <w:rsid w:val="00BE7E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BE7E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06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D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89165-AD4B-4F05-A228-81E0DEF3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2019-07-10T13:42:00Z</cp:lastPrinted>
  <dcterms:created xsi:type="dcterms:W3CDTF">2019-07-09T06:34:00Z</dcterms:created>
  <dcterms:modified xsi:type="dcterms:W3CDTF">2019-07-12T06:22:00Z</dcterms:modified>
</cp:coreProperties>
</file>